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516" w14:textId="77777777" w:rsidR="007A5647" w:rsidRPr="008E394E" w:rsidRDefault="007A5647" w:rsidP="00687FFA">
      <w:pPr>
        <w:spacing w:line="360" w:lineRule="auto"/>
        <w:jc w:val="center"/>
        <w:rPr>
          <w:rFonts w:ascii="Arial" w:hAnsi="Arial" w:cs="Arial"/>
        </w:rPr>
      </w:pPr>
    </w:p>
    <w:p w14:paraId="47136691" w14:textId="77777777" w:rsidR="007A5647" w:rsidRPr="008E394E" w:rsidRDefault="007A5647" w:rsidP="00687FFA">
      <w:pPr>
        <w:spacing w:line="360" w:lineRule="auto"/>
        <w:jc w:val="center"/>
        <w:rPr>
          <w:rFonts w:ascii="Arial" w:hAnsi="Arial" w:cs="Arial"/>
        </w:rPr>
      </w:pPr>
    </w:p>
    <w:p w14:paraId="4E529FF7" w14:textId="62068CA9" w:rsidR="007A5647" w:rsidRPr="008E394E" w:rsidRDefault="00000000" w:rsidP="00687FFA">
      <w:pPr>
        <w:spacing w:line="360" w:lineRule="auto"/>
        <w:jc w:val="center"/>
        <w:rPr>
          <w:rFonts w:ascii="Arial" w:hAnsi="Arial" w:cs="Arial"/>
        </w:rPr>
      </w:pPr>
      <w:r w:rsidRPr="008E394E">
        <w:rPr>
          <w:rFonts w:ascii="Arial" w:hAnsi="Arial" w:cs="Arial"/>
          <w:b/>
        </w:rPr>
        <w:t>PRESS</w:t>
      </w:r>
      <w:r w:rsidR="000135F8" w:rsidRPr="008E394E">
        <w:rPr>
          <w:rFonts w:ascii="Arial" w:hAnsi="Arial" w:cs="Arial"/>
          <w:b/>
        </w:rPr>
        <w:t xml:space="preserve"> </w:t>
      </w:r>
      <w:r w:rsidRPr="008E394E">
        <w:rPr>
          <w:rFonts w:ascii="Arial" w:hAnsi="Arial" w:cs="Arial"/>
          <w:b/>
        </w:rPr>
        <w:t>RELEASE</w:t>
      </w:r>
    </w:p>
    <w:p w14:paraId="52CFB805" w14:textId="40501395" w:rsidR="007A5647" w:rsidRPr="008E394E" w:rsidRDefault="00000000" w:rsidP="00687FFA">
      <w:pPr>
        <w:spacing w:line="360" w:lineRule="auto"/>
        <w:jc w:val="center"/>
        <w:rPr>
          <w:rFonts w:ascii="Arial" w:hAnsi="Arial" w:cs="Arial"/>
        </w:rPr>
      </w:pPr>
      <w:r w:rsidRPr="008E394E">
        <w:rPr>
          <w:rFonts w:ascii="Arial" w:hAnsi="Arial" w:cs="Arial"/>
        </w:rPr>
        <w:t>Contact:</w:t>
      </w:r>
      <w:r w:rsidR="000135F8" w:rsidRPr="008E394E">
        <w:rPr>
          <w:rFonts w:ascii="Arial" w:hAnsi="Arial" w:cs="Arial"/>
        </w:rPr>
        <w:t xml:space="preserve"> </w:t>
      </w:r>
      <w:r w:rsidRPr="008E394E">
        <w:rPr>
          <w:rFonts w:ascii="Arial" w:hAnsi="Arial" w:cs="Arial"/>
        </w:rPr>
        <w:t>Clyne</w:t>
      </w:r>
      <w:r w:rsidR="000135F8" w:rsidRPr="008E394E">
        <w:rPr>
          <w:rFonts w:ascii="Arial" w:hAnsi="Arial" w:cs="Arial"/>
        </w:rPr>
        <w:t xml:space="preserve"> </w:t>
      </w:r>
      <w:r w:rsidRPr="008E394E">
        <w:rPr>
          <w:rFonts w:ascii="Arial" w:hAnsi="Arial" w:cs="Arial"/>
        </w:rPr>
        <w:t>Media,</w:t>
      </w:r>
      <w:r w:rsidR="000135F8" w:rsidRPr="008E394E">
        <w:rPr>
          <w:rFonts w:ascii="Arial" w:hAnsi="Arial" w:cs="Arial"/>
        </w:rPr>
        <w:t xml:space="preserve"> </w:t>
      </w:r>
      <w:r w:rsidRPr="008E394E">
        <w:rPr>
          <w:rFonts w:ascii="Arial" w:hAnsi="Arial" w:cs="Arial"/>
        </w:rPr>
        <w:t>Inc.</w:t>
      </w:r>
    </w:p>
    <w:p w14:paraId="05D38A3C" w14:textId="3DF6D87C" w:rsidR="007A5647" w:rsidRPr="008E394E" w:rsidRDefault="00000000" w:rsidP="00687FFA">
      <w:pPr>
        <w:spacing w:line="360" w:lineRule="auto"/>
        <w:jc w:val="center"/>
        <w:rPr>
          <w:rFonts w:ascii="Arial" w:hAnsi="Arial" w:cs="Arial"/>
        </w:rPr>
      </w:pPr>
      <w:r w:rsidRPr="008E394E">
        <w:rPr>
          <w:rFonts w:ascii="Arial" w:hAnsi="Arial" w:cs="Arial"/>
        </w:rPr>
        <w:t>Tel:</w:t>
      </w:r>
      <w:r w:rsidR="000135F8" w:rsidRPr="008E394E">
        <w:rPr>
          <w:rFonts w:ascii="Arial" w:hAnsi="Arial" w:cs="Arial"/>
        </w:rPr>
        <w:t xml:space="preserve"> </w:t>
      </w:r>
      <w:r w:rsidRPr="008E394E">
        <w:rPr>
          <w:rFonts w:ascii="Arial" w:hAnsi="Arial" w:cs="Arial"/>
        </w:rPr>
        <w:t>(615)</w:t>
      </w:r>
      <w:r w:rsidR="000135F8" w:rsidRPr="008E394E">
        <w:rPr>
          <w:rFonts w:ascii="Arial" w:hAnsi="Arial" w:cs="Arial"/>
        </w:rPr>
        <w:t xml:space="preserve"> </w:t>
      </w:r>
      <w:r w:rsidRPr="008E394E">
        <w:rPr>
          <w:rFonts w:ascii="Arial" w:hAnsi="Arial" w:cs="Arial"/>
        </w:rPr>
        <w:t>662-1616</w:t>
      </w:r>
    </w:p>
    <w:p w14:paraId="1F6AE149" w14:textId="77777777" w:rsidR="007A5647" w:rsidRPr="008E394E" w:rsidRDefault="007A5647" w:rsidP="00687FFA">
      <w:pPr>
        <w:spacing w:line="360" w:lineRule="auto"/>
        <w:jc w:val="center"/>
        <w:rPr>
          <w:rFonts w:ascii="Arial" w:hAnsi="Arial" w:cs="Arial"/>
        </w:rPr>
      </w:pPr>
    </w:p>
    <w:p w14:paraId="62517DEA" w14:textId="36CAFC15" w:rsidR="007A5647" w:rsidRPr="008E394E" w:rsidRDefault="00000000" w:rsidP="00687FFA">
      <w:pPr>
        <w:spacing w:line="360" w:lineRule="auto"/>
        <w:jc w:val="center"/>
        <w:rPr>
          <w:rFonts w:ascii="Arial" w:hAnsi="Arial" w:cs="Arial"/>
        </w:rPr>
      </w:pPr>
      <w:r w:rsidRPr="008E394E">
        <w:rPr>
          <w:rFonts w:ascii="Arial" w:hAnsi="Arial" w:cs="Arial"/>
          <w:b/>
        </w:rPr>
        <w:t>FOR</w:t>
      </w:r>
      <w:r w:rsidR="000135F8" w:rsidRPr="008E394E">
        <w:rPr>
          <w:rFonts w:ascii="Arial" w:hAnsi="Arial" w:cs="Arial"/>
          <w:b/>
        </w:rPr>
        <w:t xml:space="preserve"> </w:t>
      </w:r>
      <w:r w:rsidRPr="008E394E">
        <w:rPr>
          <w:rFonts w:ascii="Arial" w:hAnsi="Arial" w:cs="Arial"/>
          <w:b/>
        </w:rPr>
        <w:t>IMMEDIATE</w:t>
      </w:r>
      <w:r w:rsidR="000135F8" w:rsidRPr="008E394E">
        <w:rPr>
          <w:rFonts w:ascii="Arial" w:hAnsi="Arial" w:cs="Arial"/>
          <w:b/>
        </w:rPr>
        <w:t xml:space="preserve"> </w:t>
      </w:r>
      <w:r w:rsidRPr="008E394E">
        <w:rPr>
          <w:rFonts w:ascii="Arial" w:hAnsi="Arial" w:cs="Arial"/>
          <w:b/>
        </w:rPr>
        <w:t>RELEASE</w:t>
      </w:r>
    </w:p>
    <w:p w14:paraId="3BC2A1E3" w14:textId="77777777" w:rsidR="007A5647" w:rsidRPr="008E394E" w:rsidRDefault="007A5647" w:rsidP="00687FFA">
      <w:pPr>
        <w:spacing w:line="360" w:lineRule="auto"/>
        <w:rPr>
          <w:rFonts w:ascii="Arial" w:hAnsi="Arial" w:cs="Arial"/>
        </w:rPr>
      </w:pPr>
    </w:p>
    <w:p w14:paraId="01F20068" w14:textId="75547C02" w:rsidR="0045262A" w:rsidRPr="008E394E" w:rsidRDefault="008E394E" w:rsidP="00BD7102">
      <w:pPr>
        <w:spacing w:line="360" w:lineRule="auto"/>
        <w:jc w:val="center"/>
        <w:rPr>
          <w:rFonts w:ascii="Arial" w:hAnsi="Arial" w:cs="Arial"/>
          <w:b/>
          <w:bCs/>
          <w:iCs/>
          <w:sz w:val="28"/>
        </w:rPr>
      </w:pPr>
      <w:r w:rsidRPr="008E394E">
        <w:rPr>
          <w:rFonts w:ascii="Arial" w:hAnsi="Arial" w:cs="Arial"/>
          <w:b/>
          <w:bCs/>
          <w:iCs/>
          <w:sz w:val="28"/>
        </w:rPr>
        <w:t xml:space="preserve">Genelec </w:t>
      </w:r>
      <w:r w:rsidR="00A2733B">
        <w:rPr>
          <w:rFonts w:ascii="Arial" w:hAnsi="Arial" w:cs="Arial"/>
          <w:b/>
          <w:bCs/>
          <w:iCs/>
          <w:sz w:val="28"/>
        </w:rPr>
        <w:t>offers</w:t>
      </w:r>
      <w:r w:rsidR="00A2733B" w:rsidRPr="008E394E">
        <w:rPr>
          <w:rFonts w:ascii="Arial" w:hAnsi="Arial" w:cs="Arial"/>
          <w:b/>
          <w:bCs/>
          <w:iCs/>
          <w:sz w:val="28"/>
        </w:rPr>
        <w:t xml:space="preserve"> </w:t>
      </w:r>
      <w:r w:rsidRPr="008E394E">
        <w:rPr>
          <w:rFonts w:ascii="Arial" w:hAnsi="Arial" w:cs="Arial"/>
          <w:b/>
          <w:bCs/>
          <w:iCs/>
          <w:sz w:val="28"/>
        </w:rPr>
        <w:t xml:space="preserve">UNIO Personal Reference Monitoring Solution </w:t>
      </w:r>
    </w:p>
    <w:p w14:paraId="4A1F1499" w14:textId="77777777" w:rsidR="0042441C" w:rsidRPr="008E394E" w:rsidRDefault="0042441C" w:rsidP="00691DE8">
      <w:pPr>
        <w:spacing w:line="360" w:lineRule="auto"/>
        <w:rPr>
          <w:rFonts w:ascii="Arial" w:hAnsi="Arial" w:cs="Arial"/>
        </w:rPr>
      </w:pPr>
    </w:p>
    <w:p w14:paraId="29F4741D" w14:textId="6CDD84CD" w:rsidR="00A83B13" w:rsidRPr="008E394E" w:rsidRDefault="00335F09" w:rsidP="00335F09">
      <w:pPr>
        <w:spacing w:line="360" w:lineRule="auto"/>
        <w:jc w:val="center"/>
        <w:rPr>
          <w:rFonts w:ascii="Arial" w:hAnsi="Arial" w:cs="Arial"/>
        </w:rPr>
      </w:pPr>
      <w:r w:rsidRPr="008E394E">
        <w:rPr>
          <w:rFonts w:ascii="Arial" w:hAnsi="Arial" w:cs="Arial"/>
        </w:rPr>
        <w:t xml:space="preserve">— </w:t>
      </w:r>
      <w:r w:rsidR="008E394E" w:rsidRPr="008E394E">
        <w:rPr>
          <w:rFonts w:ascii="Arial" w:hAnsi="Arial" w:cs="Arial"/>
        </w:rPr>
        <w:t>New 8550A Professional Reference Headphones and Aural ID V2.0 Binaural Headphone Monitoring Technology strengthen the UNIO ecosystem by offering the most accurate and truthful headphone listening experience ever</w:t>
      </w:r>
      <w:r w:rsidRPr="008E394E">
        <w:rPr>
          <w:rFonts w:ascii="Arial" w:hAnsi="Arial" w:cs="Arial"/>
        </w:rPr>
        <w:t xml:space="preserve"> —</w:t>
      </w:r>
    </w:p>
    <w:p w14:paraId="7145D5FB" w14:textId="77777777" w:rsidR="00A83B13" w:rsidRPr="008E394E" w:rsidRDefault="00A83B13" w:rsidP="00691DE8">
      <w:pPr>
        <w:spacing w:line="360" w:lineRule="auto"/>
        <w:rPr>
          <w:rFonts w:ascii="Arial" w:hAnsi="Arial" w:cs="Arial"/>
        </w:rPr>
      </w:pPr>
    </w:p>
    <w:p w14:paraId="33499619" w14:textId="331F37DA" w:rsidR="008E394E" w:rsidRPr="008E394E" w:rsidRDefault="00A2733B" w:rsidP="008E394E">
      <w:pPr>
        <w:spacing w:line="360" w:lineRule="auto"/>
        <w:rPr>
          <w:rFonts w:ascii="Arial" w:hAnsi="Arial" w:cs="Arial"/>
        </w:rPr>
      </w:pPr>
      <w:r w:rsidRPr="00890A9D">
        <w:rPr>
          <w:rFonts w:ascii="Arial" w:hAnsi="Arial" w:cs="Arial"/>
          <w:i/>
          <w:iCs/>
        </w:rPr>
        <w:t>AES Show, New York, NY, October 8, 2024</w:t>
      </w:r>
      <w:r w:rsidRPr="00423351">
        <w:rPr>
          <w:rFonts w:ascii="Arial" w:hAnsi="Arial" w:cs="Arial"/>
        </w:rPr>
        <w:t xml:space="preserve"> </w:t>
      </w:r>
      <w:r w:rsidRPr="008E394E">
        <w:rPr>
          <w:rFonts w:ascii="Arial" w:hAnsi="Arial" w:cs="Arial"/>
        </w:rPr>
        <w:t>—</w:t>
      </w:r>
      <w:r w:rsidR="00A83B13" w:rsidRPr="008E394E">
        <w:rPr>
          <w:rFonts w:ascii="Arial" w:hAnsi="Arial" w:cs="Arial"/>
        </w:rPr>
        <w:t xml:space="preserve"> </w:t>
      </w:r>
      <w:r w:rsidR="008E394E" w:rsidRPr="008E394E">
        <w:rPr>
          <w:rFonts w:ascii="Arial" w:hAnsi="Arial" w:cs="Arial"/>
        </w:rPr>
        <w:t xml:space="preserve">Genelec </w:t>
      </w:r>
      <w:r>
        <w:rPr>
          <w:rFonts w:ascii="Arial" w:hAnsi="Arial" w:cs="Arial"/>
        </w:rPr>
        <w:t>has recently</w:t>
      </w:r>
      <w:r w:rsidR="008E394E" w:rsidRPr="008E394E">
        <w:rPr>
          <w:rFonts w:ascii="Arial" w:hAnsi="Arial" w:cs="Arial"/>
        </w:rPr>
        <w:t xml:space="preserve"> unveil</w:t>
      </w:r>
      <w:r>
        <w:rPr>
          <w:rFonts w:ascii="Arial" w:hAnsi="Arial" w:cs="Arial"/>
        </w:rPr>
        <w:t>ed</w:t>
      </w:r>
      <w:r w:rsidR="008E394E" w:rsidRPr="008E394E">
        <w:rPr>
          <w:rFonts w:ascii="Arial" w:hAnsi="Arial" w:cs="Arial"/>
        </w:rPr>
        <w:t xml:space="preserve"> the </w:t>
      </w:r>
      <w:hyperlink r:id="rId5" w:history="1">
        <w:r>
          <w:rPr>
            <w:rStyle w:val="Hyperlink"/>
            <w:rFonts w:ascii="Arial" w:hAnsi="Arial" w:cs="Arial"/>
          </w:rPr>
          <w:t>UNIO Personal Reference Monitoring Solution</w:t>
        </w:r>
      </w:hyperlink>
      <w:r>
        <w:rPr>
          <w:rFonts w:ascii="Arial" w:hAnsi="Arial" w:cs="Arial"/>
        </w:rPr>
        <w:t xml:space="preserve">, currently being demonstrated at </w:t>
      </w:r>
      <w:proofErr w:type="spellStart"/>
      <w:r>
        <w:rPr>
          <w:rFonts w:ascii="Arial" w:hAnsi="Arial" w:cs="Arial"/>
        </w:rPr>
        <w:t>Genelec’s</w:t>
      </w:r>
      <w:proofErr w:type="spellEnd"/>
      <w:r>
        <w:rPr>
          <w:rFonts w:ascii="Arial" w:hAnsi="Arial" w:cs="Arial"/>
        </w:rPr>
        <w:t xml:space="preserve"> AES demo room (3D06). </w:t>
      </w:r>
      <w:r w:rsidR="008E394E" w:rsidRPr="008E394E">
        <w:rPr>
          <w:rFonts w:ascii="Arial" w:hAnsi="Arial" w:cs="Arial"/>
        </w:rPr>
        <w:t xml:space="preserve">This unique system solution comprises the </w:t>
      </w:r>
      <w:hyperlink r:id="rId6" w:history="1">
        <w:r w:rsidR="008E394E" w:rsidRPr="008E394E">
          <w:rPr>
            <w:rStyle w:val="Hyperlink"/>
            <w:rFonts w:ascii="Arial" w:hAnsi="Arial" w:cs="Arial"/>
          </w:rPr>
          <w:t>9320A SAM Reference Controller</w:t>
        </w:r>
      </w:hyperlink>
      <w:r w:rsidR="008E394E" w:rsidRPr="008E394E">
        <w:rPr>
          <w:rFonts w:ascii="Arial" w:hAnsi="Arial" w:cs="Arial"/>
        </w:rPr>
        <w:t xml:space="preserve">, Reference Measurement Microphone, and the new 8550A Professional Reference Headphones – which help create an even more seamless bridge between professional in-room loudspeaker and personal headphone monitoring. And with the additional headphone calibration features available within Genelec </w:t>
      </w:r>
      <w:hyperlink r:id="rId7" w:history="1">
        <w:r w:rsidR="008E394E" w:rsidRPr="008E394E">
          <w:rPr>
            <w:rStyle w:val="Hyperlink"/>
            <w:rFonts w:ascii="Arial" w:hAnsi="Arial" w:cs="Arial"/>
          </w:rPr>
          <w:t>GLM software</w:t>
        </w:r>
      </w:hyperlink>
      <w:r w:rsidR="008E394E" w:rsidRPr="008E394E">
        <w:rPr>
          <w:rFonts w:ascii="Arial" w:hAnsi="Arial" w:cs="Arial"/>
        </w:rPr>
        <w:t xml:space="preserve"> – and the optional Aural ID V2.0 binaural headphone monitoring technology – users can enjoy the most personal and truthful headphone monitoring experience ever.</w:t>
      </w:r>
      <w:r>
        <w:rPr>
          <w:rFonts w:ascii="Arial" w:hAnsi="Arial" w:cs="Arial"/>
        </w:rPr>
        <w:t xml:space="preserve"> </w:t>
      </w:r>
    </w:p>
    <w:p w14:paraId="29101367" w14:textId="77777777" w:rsidR="008E394E" w:rsidRPr="008E394E" w:rsidRDefault="008E394E" w:rsidP="008E394E">
      <w:pPr>
        <w:spacing w:line="360" w:lineRule="auto"/>
        <w:rPr>
          <w:rFonts w:ascii="Arial" w:hAnsi="Arial" w:cs="Arial"/>
        </w:rPr>
      </w:pPr>
    </w:p>
    <w:p w14:paraId="68C51EFC" w14:textId="71CC4976" w:rsidR="008E394E" w:rsidRPr="008E394E" w:rsidRDefault="00A2733B" w:rsidP="008E394E">
      <w:pPr>
        <w:spacing w:line="360" w:lineRule="auto"/>
        <w:rPr>
          <w:rFonts w:ascii="Arial" w:hAnsi="Arial" w:cs="Arial"/>
        </w:rPr>
      </w:pPr>
      <w:r>
        <w:rPr>
          <w:rFonts w:ascii="Arial" w:hAnsi="Arial" w:cs="Arial"/>
        </w:rPr>
        <w:t>First introduced in 2023, t</w:t>
      </w:r>
      <w:r w:rsidR="008E394E" w:rsidRPr="008E394E">
        <w:rPr>
          <w:rFonts w:ascii="Arial" w:hAnsi="Arial" w:cs="Arial"/>
        </w:rPr>
        <w:t xml:space="preserve">he UNIO ecosystem brings together the power of </w:t>
      </w:r>
      <w:proofErr w:type="spellStart"/>
      <w:r w:rsidR="008E394E" w:rsidRPr="008E394E">
        <w:rPr>
          <w:rFonts w:ascii="Arial" w:hAnsi="Arial" w:cs="Arial"/>
        </w:rPr>
        <w:t>Genelec’s</w:t>
      </w:r>
      <w:proofErr w:type="spellEnd"/>
      <w:r w:rsidR="008E394E" w:rsidRPr="008E394E">
        <w:rPr>
          <w:rFonts w:ascii="Arial" w:hAnsi="Arial" w:cs="Arial"/>
        </w:rPr>
        <w:t xml:space="preserve"> </w:t>
      </w:r>
      <w:hyperlink r:id="rId8" w:history="1">
        <w:r w:rsidR="008E394E" w:rsidRPr="008E394E">
          <w:rPr>
            <w:rStyle w:val="Hyperlink"/>
            <w:rFonts w:ascii="Arial" w:hAnsi="Arial" w:cs="Arial"/>
          </w:rPr>
          <w:t>Smart Active Monitors</w:t>
        </w:r>
      </w:hyperlink>
      <w:r w:rsidR="008E394E" w:rsidRPr="008E394E">
        <w:rPr>
          <w:rFonts w:ascii="Arial" w:hAnsi="Arial" w:cs="Arial"/>
        </w:rPr>
        <w:t xml:space="preserve">, GLM calibration software, and </w:t>
      </w:r>
      <w:hyperlink r:id="rId9" w:history="1">
        <w:r w:rsidR="008E394E" w:rsidRPr="008E394E">
          <w:rPr>
            <w:rStyle w:val="Hyperlink"/>
            <w:rFonts w:ascii="Arial" w:hAnsi="Arial" w:cs="Arial"/>
          </w:rPr>
          <w:t>Aural ID</w:t>
        </w:r>
      </w:hyperlink>
      <w:r w:rsidR="008E394E" w:rsidRPr="008E394E">
        <w:rPr>
          <w:rFonts w:ascii="Arial" w:hAnsi="Arial" w:cs="Arial"/>
        </w:rPr>
        <w:t xml:space="preserve"> personal headphone technology, all under the tactile hardware control of the 9320A controller, and managed via the user’s </w:t>
      </w:r>
      <w:hyperlink r:id="rId10" w:history="1">
        <w:proofErr w:type="spellStart"/>
        <w:r w:rsidR="008E394E" w:rsidRPr="008E394E">
          <w:rPr>
            <w:rStyle w:val="Hyperlink"/>
            <w:rFonts w:ascii="Arial" w:hAnsi="Arial" w:cs="Arial"/>
          </w:rPr>
          <w:t>MyGenelec</w:t>
        </w:r>
        <w:proofErr w:type="spellEnd"/>
      </w:hyperlink>
      <w:r w:rsidR="008E394E" w:rsidRPr="008E394E">
        <w:rPr>
          <w:rFonts w:ascii="Arial" w:hAnsi="Arial" w:cs="Arial"/>
        </w:rPr>
        <w:t xml:space="preserve"> account. By combining a calibrated Smart Active Monitoring system and professional headphones with Aural ID, the user can enjoy mixes that translate reliably between monitors and headphones for a smooth, uninterrupted workflow – wherever they choose to work. </w:t>
      </w:r>
    </w:p>
    <w:p w14:paraId="6D429375" w14:textId="77777777" w:rsidR="008E394E" w:rsidRPr="008E394E" w:rsidRDefault="008E394E" w:rsidP="008E394E">
      <w:pPr>
        <w:spacing w:line="360" w:lineRule="auto"/>
        <w:rPr>
          <w:rFonts w:ascii="Arial" w:hAnsi="Arial" w:cs="Arial"/>
        </w:rPr>
      </w:pPr>
    </w:p>
    <w:p w14:paraId="2E1FD2EF" w14:textId="2AD0436B" w:rsidR="008E394E" w:rsidRPr="008E394E" w:rsidRDefault="008E394E" w:rsidP="008E394E">
      <w:pPr>
        <w:spacing w:line="360" w:lineRule="auto"/>
        <w:rPr>
          <w:rFonts w:ascii="Arial" w:hAnsi="Arial" w:cs="Arial"/>
        </w:rPr>
      </w:pPr>
      <w:r w:rsidRPr="008E394E">
        <w:rPr>
          <w:rFonts w:ascii="Arial" w:hAnsi="Arial" w:cs="Arial"/>
        </w:rPr>
        <w:t>Now, Genelec has raised the bar significantly higher with the introduction of the 8550A Professional Reference Headphones, whose innovative active design allows the headphone output of the 9320A controller to adjust to an individual 8550A headphone factory calibration, thus bringing precise resolution to the uniquely optimized UNIO Personal Reference Monitoring Solution. This active principle of using the 8550A headphones to accurately calibrate the headphone stage of the 9320A enables exceptional linearity, acoustic precision, and neutral sound character – and mirrors the kind of tailored precision that Genelec Smart Active Monitors provide for in-room loudspeaker monitoring environments.</w:t>
      </w:r>
    </w:p>
    <w:p w14:paraId="15EBF62A" w14:textId="77777777" w:rsidR="008E394E" w:rsidRPr="008E394E" w:rsidRDefault="008E394E" w:rsidP="008E394E">
      <w:pPr>
        <w:spacing w:line="360" w:lineRule="auto"/>
        <w:rPr>
          <w:rFonts w:ascii="Arial" w:hAnsi="Arial" w:cs="Arial"/>
        </w:rPr>
      </w:pPr>
    </w:p>
    <w:p w14:paraId="184F6CD9" w14:textId="77777777" w:rsidR="008E394E" w:rsidRPr="008E394E" w:rsidRDefault="008E394E" w:rsidP="008E394E">
      <w:pPr>
        <w:spacing w:line="360" w:lineRule="auto"/>
        <w:rPr>
          <w:rFonts w:ascii="Arial" w:hAnsi="Arial" w:cs="Arial"/>
        </w:rPr>
      </w:pPr>
      <w:r w:rsidRPr="008E394E">
        <w:rPr>
          <w:rFonts w:ascii="Arial" w:hAnsi="Arial" w:cs="Arial"/>
        </w:rPr>
        <w:t xml:space="preserve">The closed, </w:t>
      </w:r>
      <w:proofErr w:type="spellStart"/>
      <w:r w:rsidRPr="008E394E">
        <w:rPr>
          <w:rFonts w:ascii="Arial" w:hAnsi="Arial" w:cs="Arial"/>
        </w:rPr>
        <w:t>circumaural</w:t>
      </w:r>
      <w:proofErr w:type="spellEnd"/>
      <w:r w:rsidRPr="008E394E">
        <w:rPr>
          <w:rFonts w:ascii="Arial" w:hAnsi="Arial" w:cs="Arial"/>
        </w:rPr>
        <w:t xml:space="preserve"> 8550A provides exceptional sound isolation and comfort for all sizes of head and ears with a durable, adjustable design and replaceable component parts – for a sustainable, extended product lifetime. The 8550A’s dynamic design features 40 mm transducers and neodymium magnets to deliver a 15 Hz to 20 kHz frequency response, exceptional level matching, and an impressive 119 dB of short-term SPL via the 9320A controller. Shipping with both leather and velvet ear cushions, and straight and coiled cables, the 8550A offers every user a distinctly premium experience – whatever their personal preference.</w:t>
      </w:r>
    </w:p>
    <w:p w14:paraId="3A0F6E2A" w14:textId="52B5ADB2" w:rsidR="008E394E" w:rsidRPr="008E394E" w:rsidRDefault="008E394E" w:rsidP="008E394E">
      <w:pPr>
        <w:spacing w:line="360" w:lineRule="auto"/>
        <w:rPr>
          <w:rFonts w:ascii="Arial" w:hAnsi="Arial" w:cs="Arial"/>
        </w:rPr>
      </w:pPr>
    </w:p>
    <w:p w14:paraId="7D0216F9" w14:textId="77777777" w:rsidR="008E394E" w:rsidRPr="008E394E" w:rsidRDefault="008E394E" w:rsidP="008E394E">
      <w:pPr>
        <w:spacing w:line="360" w:lineRule="auto"/>
        <w:rPr>
          <w:rFonts w:ascii="Arial" w:hAnsi="Arial" w:cs="Arial"/>
        </w:rPr>
      </w:pPr>
      <w:r w:rsidRPr="008E394E">
        <w:rPr>
          <w:rFonts w:ascii="Arial" w:hAnsi="Arial" w:cs="Arial"/>
        </w:rPr>
        <w:t xml:space="preserve">With the calibration file for the 8550A headphones stored within the matching 9320A controller, further personal optimization is available via </w:t>
      </w:r>
      <w:proofErr w:type="spellStart"/>
      <w:r w:rsidRPr="008E394E">
        <w:rPr>
          <w:rFonts w:ascii="Arial" w:hAnsi="Arial" w:cs="Arial"/>
        </w:rPr>
        <w:t>Genelec’s</w:t>
      </w:r>
      <w:proofErr w:type="spellEnd"/>
      <w:r w:rsidRPr="008E394E">
        <w:rPr>
          <w:rFonts w:ascii="Arial" w:hAnsi="Arial" w:cs="Arial"/>
        </w:rPr>
        <w:t xml:space="preserve"> GLM 5 calibration software, including slope adjustment, parametric EQ, and L/R level balancing. Then, for the ultimate personal headphone monitoring experience, the optional Aural ID V2.0 models the user’s own head and upper torso features to calculate their unique personal HRTF – delivering headphone mixes with externalized presentation, including precise azimuth and elevation, and producing a sense of space and direction that closely resembles in-room loudspeaker monitoring. </w:t>
      </w:r>
    </w:p>
    <w:p w14:paraId="543846DE" w14:textId="77777777" w:rsidR="008E394E" w:rsidRPr="008E394E" w:rsidRDefault="008E394E" w:rsidP="008E394E">
      <w:pPr>
        <w:spacing w:line="360" w:lineRule="auto"/>
        <w:rPr>
          <w:rFonts w:ascii="Arial" w:hAnsi="Arial" w:cs="Arial"/>
        </w:rPr>
      </w:pPr>
    </w:p>
    <w:p w14:paraId="0E038898" w14:textId="77777777" w:rsidR="008E394E" w:rsidRPr="008E394E" w:rsidRDefault="008E394E" w:rsidP="008E394E">
      <w:pPr>
        <w:spacing w:line="360" w:lineRule="auto"/>
        <w:rPr>
          <w:rFonts w:ascii="Arial" w:hAnsi="Arial" w:cs="Arial"/>
        </w:rPr>
      </w:pPr>
      <w:r w:rsidRPr="008E394E">
        <w:rPr>
          <w:rFonts w:ascii="Arial" w:hAnsi="Arial" w:cs="Arial"/>
        </w:rPr>
        <w:t xml:space="preserve">The new Aural ID V2.0 heightens that experience further via early reflection room modelling and integrated webcam head tracking support – which tracks the user and maintains a stationary acoustic presentation even when the head moves, for a more natural listening </w:t>
      </w:r>
      <w:r w:rsidRPr="008E394E">
        <w:rPr>
          <w:rFonts w:ascii="Arial" w:hAnsi="Arial" w:cs="Arial"/>
        </w:rPr>
        <w:lastRenderedPageBreak/>
        <w:t>experience. Additionally, support for the Open Sound Control (OSC) standard interface for hardware head trackers provides maximum system compatibility.</w:t>
      </w:r>
    </w:p>
    <w:p w14:paraId="389BEFCF" w14:textId="77777777" w:rsidR="008E394E" w:rsidRPr="008E394E" w:rsidRDefault="008E394E" w:rsidP="008E394E">
      <w:pPr>
        <w:spacing w:line="360" w:lineRule="auto"/>
        <w:rPr>
          <w:rFonts w:ascii="Arial" w:hAnsi="Arial" w:cs="Arial"/>
        </w:rPr>
      </w:pPr>
    </w:p>
    <w:p w14:paraId="514BA1B4" w14:textId="758A7976" w:rsidR="008E394E" w:rsidRPr="008E394E" w:rsidRDefault="008E394E" w:rsidP="008E394E">
      <w:pPr>
        <w:spacing w:line="360" w:lineRule="auto"/>
        <w:rPr>
          <w:rFonts w:ascii="Arial" w:hAnsi="Arial" w:cs="Arial"/>
        </w:rPr>
      </w:pPr>
      <w:r w:rsidRPr="008E394E">
        <w:rPr>
          <w:rFonts w:ascii="Arial" w:hAnsi="Arial" w:cs="Arial"/>
        </w:rPr>
        <w:t xml:space="preserve">Running as a standalone app on Mac devices, Aural ID V2.0 also offers optimized HRTF </w:t>
      </w:r>
      <w:proofErr w:type="spellStart"/>
      <w:r w:rsidRPr="008E394E">
        <w:rPr>
          <w:rFonts w:ascii="Arial" w:hAnsi="Arial" w:cs="Arial"/>
        </w:rPr>
        <w:t>binauralisation</w:t>
      </w:r>
      <w:proofErr w:type="spellEnd"/>
      <w:r w:rsidRPr="008E394E">
        <w:rPr>
          <w:rFonts w:ascii="Arial" w:hAnsi="Arial" w:cs="Arial"/>
        </w:rPr>
        <w:t xml:space="preserve"> options for both stereo and immersive monitoring up to 9.1.6, plus a ‘raw HRTF’ option that allows full access to both the directional (DTF) and sound color (CTF) components within the HRTF, for users that wish to separately equalize their headphone acoustic effects for an even more reliable and precise listening experience. In addition to Aural ID’s completely personal HRTF, the inclusion of standard Kemar and KU100 head-and-torso simulator HRTFs in Aural ID V2.0 provides an even wider range of user options.</w:t>
      </w:r>
    </w:p>
    <w:p w14:paraId="5D87577F" w14:textId="77777777" w:rsidR="008E394E" w:rsidRPr="008E394E" w:rsidRDefault="008E394E" w:rsidP="008E394E">
      <w:pPr>
        <w:spacing w:line="360" w:lineRule="auto"/>
        <w:rPr>
          <w:rFonts w:ascii="Arial" w:hAnsi="Arial" w:cs="Arial"/>
        </w:rPr>
      </w:pPr>
    </w:p>
    <w:p w14:paraId="2C348C90" w14:textId="77777777" w:rsidR="008E394E" w:rsidRPr="008E394E" w:rsidRDefault="008E394E" w:rsidP="008E394E">
      <w:pPr>
        <w:spacing w:line="360" w:lineRule="auto"/>
        <w:rPr>
          <w:rFonts w:ascii="Arial" w:hAnsi="Arial" w:cs="Arial"/>
        </w:rPr>
      </w:pPr>
      <w:r w:rsidRPr="008E394E">
        <w:rPr>
          <w:rFonts w:ascii="Arial" w:hAnsi="Arial" w:cs="Arial"/>
        </w:rPr>
        <w:t xml:space="preserve">Commenting on this latest expansion of the UNIO ecosystem, Genelec Managing Director </w:t>
      </w:r>
      <w:proofErr w:type="spellStart"/>
      <w:r w:rsidRPr="008E394E">
        <w:rPr>
          <w:rFonts w:ascii="Arial" w:hAnsi="Arial" w:cs="Arial"/>
        </w:rPr>
        <w:t>Siamäk</w:t>
      </w:r>
      <w:proofErr w:type="spellEnd"/>
      <w:r w:rsidRPr="008E394E">
        <w:rPr>
          <w:rFonts w:ascii="Arial" w:hAnsi="Arial" w:cs="Arial"/>
        </w:rPr>
        <w:t xml:space="preserve"> </w:t>
      </w:r>
      <w:proofErr w:type="spellStart"/>
      <w:r w:rsidRPr="008E394E">
        <w:rPr>
          <w:rFonts w:ascii="Arial" w:hAnsi="Arial" w:cs="Arial"/>
        </w:rPr>
        <w:t>Naghian</w:t>
      </w:r>
      <w:proofErr w:type="spellEnd"/>
      <w:r w:rsidRPr="008E394E">
        <w:rPr>
          <w:rFonts w:ascii="Arial" w:hAnsi="Arial" w:cs="Arial"/>
        </w:rPr>
        <w:t xml:space="preserve"> says: “UNIO now effectively offers audio professionals three levels of reference monitoring. Those simply seeking the finest in-room loudspeaker monitoring can enjoy the combination of Smart Active Monitors, GLM and the 9320A, while users that also seek accurate headphone monitoring will embrace the arrival of the 8550As. But, for those seeking the ultimate combination of in-room and personal headphone monitoring, the UNIO Personal Reference Monitoring Solution and Aural ID V2.0 represents the most accurate and portable monitoring system ever produced.”</w:t>
      </w:r>
    </w:p>
    <w:p w14:paraId="17DE9C40" w14:textId="20764ECD" w:rsidR="000A53FE" w:rsidRPr="008E394E" w:rsidRDefault="000A53FE" w:rsidP="00335F09">
      <w:pPr>
        <w:spacing w:line="360" w:lineRule="auto"/>
        <w:rPr>
          <w:rFonts w:ascii="Arial" w:hAnsi="Arial" w:cs="Arial"/>
          <w:bCs/>
        </w:rPr>
      </w:pPr>
    </w:p>
    <w:p w14:paraId="68392B76" w14:textId="08C777D0" w:rsidR="007A5647" w:rsidRPr="008E394E" w:rsidRDefault="00995EBF" w:rsidP="00995EBF">
      <w:pPr>
        <w:spacing w:line="360" w:lineRule="auto"/>
        <w:rPr>
          <w:rFonts w:ascii="Arial" w:hAnsi="Arial" w:cs="Arial"/>
        </w:rPr>
      </w:pPr>
      <w:r w:rsidRPr="008E394E">
        <w:rPr>
          <w:rFonts w:ascii="Arial" w:hAnsi="Arial" w:cs="Arial"/>
        </w:rPr>
        <w:t>For</w:t>
      </w:r>
      <w:r w:rsidR="000135F8" w:rsidRPr="008E394E">
        <w:rPr>
          <w:rFonts w:ascii="Arial" w:hAnsi="Arial" w:cs="Arial"/>
        </w:rPr>
        <w:t xml:space="preserve"> </w:t>
      </w:r>
      <w:r w:rsidRPr="008E394E">
        <w:rPr>
          <w:rFonts w:ascii="Arial" w:hAnsi="Arial" w:cs="Arial"/>
        </w:rPr>
        <w:t>more</w:t>
      </w:r>
      <w:r w:rsidR="000135F8" w:rsidRPr="008E394E">
        <w:rPr>
          <w:rFonts w:ascii="Arial" w:hAnsi="Arial" w:cs="Arial"/>
        </w:rPr>
        <w:t xml:space="preserve"> </w:t>
      </w:r>
      <w:r w:rsidRPr="008E394E">
        <w:rPr>
          <w:rFonts w:ascii="Arial" w:hAnsi="Arial" w:cs="Arial"/>
        </w:rPr>
        <w:t>information,</w:t>
      </w:r>
      <w:r w:rsidR="000135F8" w:rsidRPr="008E394E">
        <w:rPr>
          <w:rFonts w:ascii="Arial" w:hAnsi="Arial" w:cs="Arial"/>
        </w:rPr>
        <w:t xml:space="preserve"> </w:t>
      </w:r>
      <w:r w:rsidRPr="008E394E">
        <w:rPr>
          <w:rFonts w:ascii="Arial" w:hAnsi="Arial" w:cs="Arial"/>
        </w:rPr>
        <w:t>please</w:t>
      </w:r>
      <w:r w:rsidR="000135F8" w:rsidRPr="008E394E">
        <w:rPr>
          <w:rFonts w:ascii="Arial" w:hAnsi="Arial" w:cs="Arial"/>
        </w:rPr>
        <w:t xml:space="preserve"> </w:t>
      </w:r>
      <w:r w:rsidRPr="008E394E">
        <w:rPr>
          <w:rFonts w:ascii="Arial" w:hAnsi="Arial" w:cs="Arial"/>
        </w:rPr>
        <w:t>visit</w:t>
      </w:r>
      <w:r w:rsidR="000135F8" w:rsidRPr="008E394E">
        <w:rPr>
          <w:rFonts w:ascii="Arial" w:hAnsi="Arial" w:cs="Arial"/>
        </w:rPr>
        <w:t xml:space="preserve"> </w:t>
      </w:r>
      <w:hyperlink r:id="rId11" w:history="1">
        <w:r w:rsidRPr="008E394E">
          <w:rPr>
            <w:rStyle w:val="Hyperlink"/>
            <w:rFonts w:ascii="Arial" w:hAnsi="Arial" w:cs="Arial"/>
          </w:rPr>
          <w:t>www.genelec.com</w:t>
        </w:r>
      </w:hyperlink>
      <w:r w:rsidR="009472C4" w:rsidRPr="008E394E">
        <w:rPr>
          <w:rFonts w:ascii="Arial" w:hAnsi="Arial" w:cs="Arial"/>
        </w:rPr>
        <w:t>.</w:t>
      </w:r>
      <w:r w:rsidR="000135F8" w:rsidRPr="008E394E">
        <w:rPr>
          <w:rFonts w:ascii="Arial" w:hAnsi="Arial" w:cs="Arial"/>
        </w:rPr>
        <w:t xml:space="preserve"> </w:t>
      </w:r>
    </w:p>
    <w:p w14:paraId="744546CC" w14:textId="24AAC9D6" w:rsidR="007A5647" w:rsidRPr="008E394E" w:rsidRDefault="00000000" w:rsidP="00687FFA">
      <w:pPr>
        <w:spacing w:line="360" w:lineRule="auto"/>
        <w:jc w:val="right"/>
        <w:rPr>
          <w:rFonts w:ascii="Arial" w:hAnsi="Arial" w:cs="Arial"/>
          <w:sz w:val="20"/>
          <w:szCs w:val="20"/>
        </w:rPr>
      </w:pPr>
      <w:r w:rsidRPr="008E394E">
        <w:rPr>
          <w:rFonts w:ascii="Arial" w:hAnsi="Arial" w:cs="Arial"/>
          <w:i/>
          <w:sz w:val="20"/>
          <w:szCs w:val="20"/>
        </w:rPr>
        <w:t>...ends</w:t>
      </w:r>
      <w:r w:rsidR="000135F8" w:rsidRPr="008E394E">
        <w:rPr>
          <w:rFonts w:ascii="Arial" w:hAnsi="Arial" w:cs="Arial"/>
          <w:i/>
          <w:sz w:val="20"/>
          <w:szCs w:val="20"/>
        </w:rPr>
        <w:t xml:space="preserve"> </w:t>
      </w:r>
      <w:r w:rsidR="00AC3A4D">
        <w:rPr>
          <w:rFonts w:ascii="Arial" w:hAnsi="Arial" w:cs="Arial"/>
          <w:i/>
          <w:sz w:val="20"/>
          <w:szCs w:val="20"/>
        </w:rPr>
        <w:t>700</w:t>
      </w:r>
      <w:r w:rsidR="00AC3A4D" w:rsidRPr="008E394E">
        <w:rPr>
          <w:rFonts w:ascii="Arial" w:hAnsi="Arial" w:cs="Arial"/>
          <w:i/>
          <w:sz w:val="20"/>
          <w:szCs w:val="20"/>
        </w:rPr>
        <w:t xml:space="preserve"> </w:t>
      </w:r>
      <w:r w:rsidRPr="008E394E">
        <w:rPr>
          <w:rFonts w:ascii="Arial" w:hAnsi="Arial" w:cs="Arial"/>
          <w:i/>
          <w:sz w:val="20"/>
          <w:szCs w:val="20"/>
        </w:rPr>
        <w:t>words</w:t>
      </w:r>
    </w:p>
    <w:p w14:paraId="2F3C8D31" w14:textId="77777777" w:rsidR="009830BE" w:rsidRPr="008E394E" w:rsidRDefault="009830BE" w:rsidP="009830BE">
      <w:pPr>
        <w:tabs>
          <w:tab w:val="left" w:pos="8550"/>
        </w:tabs>
        <w:spacing w:line="360" w:lineRule="auto"/>
        <w:rPr>
          <w:rFonts w:ascii="Arial" w:hAnsi="Arial" w:cs="Arial"/>
        </w:rPr>
      </w:pPr>
    </w:p>
    <w:p w14:paraId="680DA12E" w14:textId="149B02C5" w:rsidR="009830BE" w:rsidRPr="008E394E" w:rsidRDefault="009830BE" w:rsidP="009830BE">
      <w:pPr>
        <w:tabs>
          <w:tab w:val="left" w:pos="8550"/>
        </w:tabs>
        <w:spacing w:line="360" w:lineRule="auto"/>
        <w:rPr>
          <w:rFonts w:ascii="Arial" w:hAnsi="Arial" w:cs="Arial"/>
        </w:rPr>
      </w:pPr>
      <w:r w:rsidRPr="008E394E">
        <w:rPr>
          <w:rFonts w:ascii="Arial" w:hAnsi="Arial" w:cs="Arial"/>
        </w:rPr>
        <w:t xml:space="preserve">Photo file 1: </w:t>
      </w:r>
      <w:r w:rsidR="008E394E" w:rsidRPr="008E394E">
        <w:rPr>
          <w:rFonts w:ascii="Arial" w:hAnsi="Arial" w:cs="Arial"/>
        </w:rPr>
        <w:t>UNIO_PR_Image_1</w:t>
      </w:r>
      <w:r w:rsidRPr="008E394E">
        <w:rPr>
          <w:rFonts w:ascii="Arial" w:hAnsi="Arial" w:cs="Arial"/>
        </w:rPr>
        <w:t>.JPG</w:t>
      </w:r>
    </w:p>
    <w:p w14:paraId="77613A7C" w14:textId="272B61C2" w:rsidR="009830BE" w:rsidRPr="008E394E" w:rsidRDefault="009830BE" w:rsidP="001069D3">
      <w:pPr>
        <w:spacing w:line="360" w:lineRule="auto"/>
        <w:rPr>
          <w:rFonts w:ascii="Arial" w:hAnsi="Arial" w:cs="Arial"/>
        </w:rPr>
      </w:pPr>
      <w:r w:rsidRPr="008E394E">
        <w:rPr>
          <w:rFonts w:ascii="Arial" w:hAnsi="Arial" w:cs="Arial"/>
        </w:rPr>
        <w:t xml:space="preserve">Photo caption 1: </w:t>
      </w:r>
      <w:r w:rsidR="008E394E" w:rsidRPr="008E394E">
        <w:rPr>
          <w:rFonts w:ascii="Arial" w:hAnsi="Arial" w:cs="Arial"/>
        </w:rPr>
        <w:t>The UNIO Personal Reference Monitoring Solution creates an even more seamless bridge between professional in-room loudspeaker and personal headphone monitoring</w:t>
      </w:r>
    </w:p>
    <w:p w14:paraId="2D32ECAC" w14:textId="77777777" w:rsidR="00FB40C7" w:rsidRPr="008E394E" w:rsidRDefault="00FB40C7" w:rsidP="001069D3">
      <w:pPr>
        <w:spacing w:line="360" w:lineRule="auto"/>
        <w:rPr>
          <w:rFonts w:ascii="Arial" w:hAnsi="Arial" w:cs="Arial"/>
        </w:rPr>
      </w:pPr>
    </w:p>
    <w:p w14:paraId="04DF5648" w14:textId="736F1ED2" w:rsidR="0042441C" w:rsidRPr="008E394E" w:rsidRDefault="0042441C" w:rsidP="0042441C">
      <w:pPr>
        <w:tabs>
          <w:tab w:val="left" w:pos="8550"/>
        </w:tabs>
        <w:spacing w:line="360" w:lineRule="auto"/>
        <w:rPr>
          <w:rFonts w:ascii="Arial" w:hAnsi="Arial" w:cs="Arial"/>
        </w:rPr>
      </w:pPr>
      <w:r w:rsidRPr="008E394E">
        <w:rPr>
          <w:rFonts w:ascii="Arial" w:hAnsi="Arial" w:cs="Arial"/>
        </w:rPr>
        <w:t xml:space="preserve">Photo file 2: </w:t>
      </w:r>
      <w:r w:rsidR="008E394E" w:rsidRPr="008E394E">
        <w:rPr>
          <w:rFonts w:ascii="Arial" w:hAnsi="Arial" w:cs="Arial"/>
        </w:rPr>
        <w:t>UNIO_PR_Image_2</w:t>
      </w:r>
      <w:r w:rsidRPr="008E394E">
        <w:rPr>
          <w:rFonts w:ascii="Arial" w:hAnsi="Arial" w:cs="Arial"/>
        </w:rPr>
        <w:t>.JPG</w:t>
      </w:r>
    </w:p>
    <w:p w14:paraId="06FDAD66" w14:textId="7259FD70" w:rsidR="0042441C" w:rsidRPr="008E394E" w:rsidRDefault="0042441C" w:rsidP="0042441C">
      <w:pPr>
        <w:spacing w:line="360" w:lineRule="auto"/>
        <w:rPr>
          <w:rFonts w:ascii="Arial" w:hAnsi="Arial" w:cs="Arial"/>
        </w:rPr>
      </w:pPr>
      <w:r w:rsidRPr="008E394E">
        <w:rPr>
          <w:rFonts w:ascii="Arial" w:hAnsi="Arial" w:cs="Arial"/>
        </w:rPr>
        <w:lastRenderedPageBreak/>
        <w:t xml:space="preserve">Photo caption 2: </w:t>
      </w:r>
      <w:r w:rsidR="008E394E" w:rsidRPr="008E394E">
        <w:rPr>
          <w:rFonts w:ascii="Arial" w:hAnsi="Arial" w:cs="Arial"/>
        </w:rPr>
        <w:t>The UNIO Personal Reference Monitoring Solution comprises the 9320A SAM Reference Controller, Reference Measurement Microphone, and the new 8550A Professional Reference Headphones</w:t>
      </w:r>
    </w:p>
    <w:p w14:paraId="58A7452E" w14:textId="77777777" w:rsidR="001069D3" w:rsidRPr="008E394E" w:rsidRDefault="001069D3" w:rsidP="001069D3">
      <w:pPr>
        <w:spacing w:line="360" w:lineRule="auto"/>
        <w:rPr>
          <w:rFonts w:ascii="Arial" w:hAnsi="Arial" w:cs="Arial"/>
        </w:rPr>
      </w:pPr>
    </w:p>
    <w:p w14:paraId="21245064" w14:textId="3A7050BC" w:rsidR="007A5647" w:rsidRPr="008E394E" w:rsidRDefault="00000000" w:rsidP="00687FFA">
      <w:pPr>
        <w:spacing w:line="360" w:lineRule="auto"/>
        <w:rPr>
          <w:rFonts w:ascii="Arial" w:hAnsi="Arial" w:cs="Arial"/>
        </w:rPr>
      </w:pPr>
      <w:r w:rsidRPr="008E394E">
        <w:rPr>
          <w:rFonts w:ascii="Arial" w:hAnsi="Arial" w:cs="Arial"/>
        </w:rPr>
        <w:t>Genelec,</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pioneer</w:t>
      </w:r>
      <w:r w:rsidR="000135F8" w:rsidRPr="008E394E">
        <w:rPr>
          <w:rFonts w:ascii="Arial" w:hAnsi="Arial" w:cs="Arial"/>
        </w:rPr>
        <w:t xml:space="preserve"> </w:t>
      </w:r>
      <w:r w:rsidRPr="008E394E">
        <w:rPr>
          <w:rFonts w:ascii="Arial" w:hAnsi="Arial" w:cs="Arial"/>
        </w:rPr>
        <w:t>in</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Monitoring</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celebrating</w:t>
      </w:r>
      <w:r w:rsidR="000135F8" w:rsidRPr="008E394E">
        <w:rPr>
          <w:rFonts w:ascii="Arial" w:hAnsi="Arial" w:cs="Arial"/>
        </w:rPr>
        <w:t xml:space="preserve"> </w:t>
      </w:r>
      <w:r w:rsidR="0039431C" w:rsidRPr="008E394E">
        <w:rPr>
          <w:rFonts w:ascii="Arial" w:hAnsi="Arial" w:cs="Arial"/>
        </w:rPr>
        <w:t xml:space="preserve">over </w:t>
      </w:r>
      <w:r w:rsidR="00C53190" w:rsidRPr="008E394E">
        <w:rPr>
          <w:rFonts w:ascii="Arial" w:hAnsi="Arial" w:cs="Arial"/>
        </w:rPr>
        <w:t>45</w:t>
      </w:r>
      <w:r w:rsidR="000135F8" w:rsidRPr="008E394E">
        <w:rPr>
          <w:rFonts w:ascii="Arial" w:hAnsi="Arial" w:cs="Arial"/>
        </w:rPr>
        <w:t xml:space="preserve"> </w:t>
      </w:r>
      <w:r w:rsidRPr="008E394E">
        <w:rPr>
          <w:rFonts w:ascii="Arial" w:hAnsi="Arial" w:cs="Arial"/>
        </w:rPr>
        <w:t>years</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designing</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manufacturing</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loudspeakers</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true</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accurate</w:t>
      </w:r>
      <w:r w:rsidR="000135F8" w:rsidRPr="008E394E">
        <w:rPr>
          <w:rFonts w:ascii="Arial" w:hAnsi="Arial" w:cs="Arial"/>
        </w:rPr>
        <w:t xml:space="preserve"> </w:t>
      </w:r>
      <w:r w:rsidRPr="008E394E">
        <w:rPr>
          <w:rFonts w:ascii="Arial" w:hAnsi="Arial" w:cs="Arial"/>
        </w:rPr>
        <w:t>sound</w:t>
      </w:r>
      <w:r w:rsidR="000135F8" w:rsidRPr="008E394E">
        <w:rPr>
          <w:rFonts w:ascii="Arial" w:hAnsi="Arial" w:cs="Arial"/>
        </w:rPr>
        <w:t xml:space="preserve"> </w:t>
      </w:r>
      <w:r w:rsidRPr="008E394E">
        <w:rPr>
          <w:rFonts w:ascii="Arial" w:hAnsi="Arial" w:cs="Arial"/>
        </w:rPr>
        <w:t>reproduction.</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credited</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promoting</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concept</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transducer</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Since</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inception</w:t>
      </w:r>
      <w:r w:rsidR="000135F8" w:rsidRPr="008E394E">
        <w:rPr>
          <w:rFonts w:ascii="Arial" w:hAnsi="Arial" w:cs="Arial"/>
        </w:rPr>
        <w:t xml:space="preserve"> </w:t>
      </w:r>
      <w:r w:rsidRPr="008E394E">
        <w:rPr>
          <w:rFonts w:ascii="Arial" w:hAnsi="Arial" w:cs="Arial"/>
        </w:rPr>
        <w:t>in</w:t>
      </w:r>
      <w:r w:rsidR="000135F8" w:rsidRPr="008E394E">
        <w:rPr>
          <w:rFonts w:ascii="Arial" w:hAnsi="Arial" w:cs="Arial"/>
        </w:rPr>
        <w:t xml:space="preserve"> </w:t>
      </w:r>
      <w:r w:rsidRPr="008E394E">
        <w:rPr>
          <w:rFonts w:ascii="Arial" w:hAnsi="Arial" w:cs="Arial"/>
        </w:rPr>
        <w:t>1978,</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has</w:t>
      </w:r>
      <w:r w:rsidR="000135F8" w:rsidRPr="008E394E">
        <w:rPr>
          <w:rFonts w:ascii="Arial" w:hAnsi="Arial" w:cs="Arial"/>
        </w:rPr>
        <w:t xml:space="preserve"> </w:t>
      </w:r>
      <w:r w:rsidRPr="008E394E">
        <w:rPr>
          <w:rFonts w:ascii="Arial" w:hAnsi="Arial" w:cs="Arial"/>
        </w:rPr>
        <w:t>concentrated</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efforts</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resources</w:t>
      </w:r>
      <w:r w:rsidR="000135F8" w:rsidRPr="008E394E">
        <w:rPr>
          <w:rFonts w:ascii="Arial" w:hAnsi="Arial" w:cs="Arial"/>
        </w:rPr>
        <w:t xml:space="preserve"> </w:t>
      </w:r>
      <w:r w:rsidRPr="008E394E">
        <w:rPr>
          <w:rFonts w:ascii="Arial" w:hAnsi="Arial" w:cs="Arial"/>
        </w:rPr>
        <w:t>into</w:t>
      </w:r>
      <w:r w:rsidR="000135F8" w:rsidRPr="008E394E">
        <w:rPr>
          <w:rFonts w:ascii="Arial" w:hAnsi="Arial" w:cs="Arial"/>
        </w:rPr>
        <w:t xml:space="preserve"> </w:t>
      </w:r>
      <w:r w:rsidRPr="008E394E">
        <w:rPr>
          <w:rFonts w:ascii="Arial" w:hAnsi="Arial" w:cs="Arial"/>
        </w:rPr>
        <w:t>creating</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unparalleled</w:t>
      </w:r>
      <w:r w:rsidR="000135F8" w:rsidRPr="008E394E">
        <w:rPr>
          <w:rFonts w:ascii="Arial" w:hAnsi="Arial" w:cs="Arial"/>
        </w:rPr>
        <w:t xml:space="preserve"> </w:t>
      </w:r>
      <w:r w:rsidRPr="008E394E">
        <w:rPr>
          <w:rFonts w:ascii="Arial" w:hAnsi="Arial" w:cs="Arial"/>
        </w:rPr>
        <w:t>sonic</w:t>
      </w:r>
      <w:r w:rsidR="000135F8" w:rsidRPr="008E394E">
        <w:rPr>
          <w:rFonts w:ascii="Arial" w:hAnsi="Arial" w:cs="Arial"/>
        </w:rPr>
        <w:t xml:space="preserve"> </w:t>
      </w:r>
      <w:r w:rsidRPr="008E394E">
        <w:rPr>
          <w:rFonts w:ascii="Arial" w:hAnsi="Arial" w:cs="Arial"/>
        </w:rPr>
        <w:t>integrity.</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result</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an</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speaker</w:t>
      </w:r>
      <w:r w:rsidR="000135F8" w:rsidRPr="008E394E">
        <w:rPr>
          <w:rFonts w:ascii="Arial" w:hAnsi="Arial" w:cs="Arial"/>
        </w:rPr>
        <w:t xml:space="preserve"> </w:t>
      </w:r>
      <w:r w:rsidRPr="008E394E">
        <w:rPr>
          <w:rFonts w:ascii="Arial" w:hAnsi="Arial" w:cs="Arial"/>
        </w:rPr>
        <w:t>system</w:t>
      </w:r>
      <w:r w:rsidR="000135F8" w:rsidRPr="008E394E">
        <w:rPr>
          <w:rFonts w:ascii="Arial" w:hAnsi="Arial" w:cs="Arial"/>
        </w:rPr>
        <w:t xml:space="preserve"> </w:t>
      </w:r>
      <w:r w:rsidRPr="008E394E">
        <w:rPr>
          <w:rFonts w:ascii="Arial" w:hAnsi="Arial" w:cs="Arial"/>
        </w:rPr>
        <w:t>that</w:t>
      </w:r>
      <w:r w:rsidR="000135F8" w:rsidRPr="008E394E">
        <w:rPr>
          <w:rFonts w:ascii="Arial" w:hAnsi="Arial" w:cs="Arial"/>
        </w:rPr>
        <w:t xml:space="preserve"> </w:t>
      </w:r>
      <w:r w:rsidRPr="008E394E">
        <w:rPr>
          <w:rFonts w:ascii="Arial" w:hAnsi="Arial" w:cs="Arial"/>
        </w:rPr>
        <w:t>has</w:t>
      </w:r>
      <w:r w:rsidR="000135F8" w:rsidRPr="008E394E">
        <w:rPr>
          <w:rFonts w:ascii="Arial" w:hAnsi="Arial" w:cs="Arial"/>
        </w:rPr>
        <w:t xml:space="preserve"> </w:t>
      </w:r>
      <w:r w:rsidRPr="008E394E">
        <w:rPr>
          <w:rFonts w:ascii="Arial" w:hAnsi="Arial" w:cs="Arial"/>
        </w:rPr>
        <w:t>earned</w:t>
      </w:r>
      <w:r w:rsidR="000135F8" w:rsidRPr="008E394E">
        <w:rPr>
          <w:rFonts w:ascii="Arial" w:hAnsi="Arial" w:cs="Arial"/>
        </w:rPr>
        <w:t xml:space="preserve"> </w:t>
      </w:r>
      <w:r w:rsidRPr="008E394E">
        <w:rPr>
          <w:rFonts w:ascii="Arial" w:hAnsi="Arial" w:cs="Arial"/>
        </w:rPr>
        <w:t>global</w:t>
      </w:r>
      <w:r w:rsidR="000135F8" w:rsidRPr="008E394E">
        <w:rPr>
          <w:rFonts w:ascii="Arial" w:hAnsi="Arial" w:cs="Arial"/>
        </w:rPr>
        <w:t xml:space="preserve"> </w:t>
      </w:r>
      <w:r w:rsidRPr="008E394E">
        <w:rPr>
          <w:rFonts w:ascii="Arial" w:hAnsi="Arial" w:cs="Arial"/>
        </w:rPr>
        <w:t>acclaim</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accurate</w:t>
      </w:r>
      <w:r w:rsidR="000135F8" w:rsidRPr="008E394E">
        <w:rPr>
          <w:rFonts w:ascii="Arial" w:hAnsi="Arial" w:cs="Arial"/>
        </w:rPr>
        <w:t xml:space="preserve"> </w:t>
      </w:r>
      <w:r w:rsidRPr="008E394E">
        <w:rPr>
          <w:rFonts w:ascii="Arial" w:hAnsi="Arial" w:cs="Arial"/>
        </w:rPr>
        <w:t>imaging,</w:t>
      </w:r>
      <w:r w:rsidR="000135F8" w:rsidRPr="008E394E">
        <w:rPr>
          <w:rFonts w:ascii="Arial" w:hAnsi="Arial" w:cs="Arial"/>
        </w:rPr>
        <w:t xml:space="preserve"> </w:t>
      </w:r>
      <w:r w:rsidRPr="008E394E">
        <w:rPr>
          <w:rFonts w:ascii="Arial" w:hAnsi="Arial" w:cs="Arial"/>
        </w:rPr>
        <w:t>extremely</w:t>
      </w:r>
      <w:r w:rsidR="000135F8" w:rsidRPr="008E394E">
        <w:rPr>
          <w:rFonts w:ascii="Arial" w:hAnsi="Arial" w:cs="Arial"/>
        </w:rPr>
        <w:t xml:space="preserve"> </w:t>
      </w:r>
      <w:r w:rsidRPr="008E394E">
        <w:rPr>
          <w:rFonts w:ascii="Arial" w:hAnsi="Arial" w:cs="Arial"/>
        </w:rPr>
        <w:t>high</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output</w:t>
      </w:r>
      <w:r w:rsidR="000135F8" w:rsidRPr="008E394E">
        <w:rPr>
          <w:rFonts w:ascii="Arial" w:hAnsi="Arial" w:cs="Arial"/>
        </w:rPr>
        <w:t xml:space="preserve"> </w:t>
      </w:r>
      <w:r w:rsidRPr="008E394E">
        <w:rPr>
          <w:rFonts w:ascii="Arial" w:hAnsi="Arial" w:cs="Arial"/>
        </w:rPr>
        <w:t>from</w:t>
      </w:r>
      <w:r w:rsidR="000135F8" w:rsidRPr="008E394E">
        <w:rPr>
          <w:rFonts w:ascii="Arial" w:hAnsi="Arial" w:cs="Arial"/>
        </w:rPr>
        <w:t xml:space="preserve"> </w:t>
      </w:r>
      <w:r w:rsidRPr="008E394E">
        <w:rPr>
          <w:rFonts w:ascii="Arial" w:hAnsi="Arial" w:cs="Arial"/>
        </w:rPr>
        <w:t>small</w:t>
      </w:r>
      <w:r w:rsidR="000135F8" w:rsidRPr="008E394E">
        <w:rPr>
          <w:rFonts w:ascii="Arial" w:hAnsi="Arial" w:cs="Arial"/>
        </w:rPr>
        <w:t xml:space="preserve"> </w:t>
      </w:r>
      <w:r w:rsidRPr="008E394E">
        <w:rPr>
          <w:rFonts w:ascii="Arial" w:hAnsi="Arial" w:cs="Arial"/>
        </w:rPr>
        <w:t>enclosures,</w:t>
      </w:r>
      <w:r w:rsidR="000135F8" w:rsidRPr="008E394E">
        <w:rPr>
          <w:rFonts w:ascii="Arial" w:hAnsi="Arial" w:cs="Arial"/>
        </w:rPr>
        <w:t xml:space="preserve"> </w:t>
      </w:r>
      <w:r w:rsidRPr="008E394E">
        <w:rPr>
          <w:rFonts w:ascii="Arial" w:hAnsi="Arial" w:cs="Arial"/>
        </w:rPr>
        <w:t>true</w:t>
      </w:r>
      <w:r w:rsidR="000135F8" w:rsidRPr="008E394E">
        <w:rPr>
          <w:rFonts w:ascii="Arial" w:hAnsi="Arial" w:cs="Arial"/>
        </w:rPr>
        <w:t xml:space="preserve"> </w:t>
      </w:r>
      <w:r w:rsidRPr="008E394E">
        <w:rPr>
          <w:rFonts w:ascii="Arial" w:hAnsi="Arial" w:cs="Arial"/>
        </w:rPr>
        <w:t>high-fidelity</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low</w:t>
      </w:r>
      <w:r w:rsidR="000135F8" w:rsidRPr="008E394E">
        <w:rPr>
          <w:rFonts w:ascii="Arial" w:hAnsi="Arial" w:cs="Arial"/>
        </w:rPr>
        <w:t xml:space="preserve"> </w:t>
      </w:r>
      <w:r w:rsidRPr="008E394E">
        <w:rPr>
          <w:rFonts w:ascii="Arial" w:hAnsi="Arial" w:cs="Arial"/>
        </w:rPr>
        <w:t>distortion,</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deep,</w:t>
      </w:r>
      <w:r w:rsidR="000135F8" w:rsidRPr="008E394E">
        <w:rPr>
          <w:rFonts w:ascii="Arial" w:hAnsi="Arial" w:cs="Arial"/>
        </w:rPr>
        <w:t xml:space="preserve"> </w:t>
      </w:r>
      <w:r w:rsidRPr="008E394E">
        <w:rPr>
          <w:rFonts w:ascii="Arial" w:hAnsi="Arial" w:cs="Arial"/>
        </w:rPr>
        <w:t>rich</w:t>
      </w:r>
      <w:r w:rsidR="000135F8" w:rsidRPr="008E394E">
        <w:rPr>
          <w:rFonts w:ascii="Arial" w:hAnsi="Arial" w:cs="Arial"/>
        </w:rPr>
        <w:t xml:space="preserve"> </w:t>
      </w:r>
      <w:r w:rsidRPr="008E394E">
        <w:rPr>
          <w:rFonts w:ascii="Arial" w:hAnsi="Arial" w:cs="Arial"/>
        </w:rPr>
        <w:t>bass.</w:t>
      </w:r>
      <w:r w:rsidR="000135F8" w:rsidRPr="008E394E">
        <w:rPr>
          <w:rFonts w:ascii="Arial" w:hAnsi="Arial" w:cs="Arial"/>
        </w:rPr>
        <w:t xml:space="preserve"> </w:t>
      </w:r>
    </w:p>
    <w:p w14:paraId="092CE040" w14:textId="77777777" w:rsidR="007A5647" w:rsidRPr="008E394E" w:rsidRDefault="007A5647" w:rsidP="00687FFA">
      <w:pPr>
        <w:spacing w:line="360" w:lineRule="auto"/>
        <w:rPr>
          <w:rFonts w:ascii="Arial" w:hAnsi="Arial" w:cs="Arial"/>
        </w:rPr>
      </w:pPr>
    </w:p>
    <w:p w14:paraId="19A3BB83" w14:textId="124B13D9" w:rsidR="007A5647" w:rsidRPr="008E394E" w:rsidRDefault="004E4E09" w:rsidP="00687FFA">
      <w:pPr>
        <w:spacing w:line="360" w:lineRule="auto"/>
        <w:rPr>
          <w:rFonts w:ascii="Arial" w:hAnsi="Arial" w:cs="Arial"/>
        </w:rPr>
      </w:pPr>
      <w:r w:rsidRPr="008E394E">
        <w:rPr>
          <w:rFonts w:ascii="Arial" w:hAnsi="Arial" w:cs="Arial"/>
        </w:rPr>
        <w:t>Genelec is also continuing with its 18th year of Smart Active Monitoring™</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allows</w:t>
      </w:r>
      <w:r w:rsidR="000135F8" w:rsidRPr="008E394E">
        <w:rPr>
          <w:rFonts w:ascii="Arial" w:hAnsi="Arial" w:cs="Arial"/>
        </w:rPr>
        <w:t xml:space="preserve"> </w:t>
      </w:r>
      <w:r w:rsidRPr="008E394E">
        <w:rPr>
          <w:rFonts w:ascii="Arial" w:hAnsi="Arial" w:cs="Arial"/>
        </w:rPr>
        <w:t>studio</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to</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networked,</w:t>
      </w:r>
      <w:r w:rsidR="000135F8" w:rsidRPr="008E394E">
        <w:rPr>
          <w:rFonts w:ascii="Arial" w:hAnsi="Arial" w:cs="Arial"/>
        </w:rPr>
        <w:t xml:space="preserve"> </w:t>
      </w:r>
      <w:r w:rsidRPr="008E394E">
        <w:rPr>
          <w:rFonts w:ascii="Arial" w:hAnsi="Arial" w:cs="Arial"/>
        </w:rPr>
        <w:t>configured</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calibrated</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user’s</w:t>
      </w:r>
      <w:r w:rsidR="000135F8" w:rsidRPr="008E394E">
        <w:rPr>
          <w:rFonts w:ascii="Arial" w:hAnsi="Arial" w:cs="Arial"/>
        </w:rPr>
        <w:t xml:space="preserve"> </w:t>
      </w:r>
      <w:r w:rsidRPr="008E394E">
        <w:rPr>
          <w:rFonts w:ascii="Arial" w:hAnsi="Arial" w:cs="Arial"/>
        </w:rPr>
        <w:t>specific</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environment.</w:t>
      </w:r>
      <w:r w:rsidR="000135F8" w:rsidRPr="008E394E">
        <w:rPr>
          <w:rFonts w:ascii="Arial" w:hAnsi="Arial" w:cs="Arial"/>
        </w:rPr>
        <w:t xml:space="preserve"> </w:t>
      </w:r>
      <w:r w:rsidRPr="008E394E">
        <w:rPr>
          <w:rFonts w:ascii="Arial" w:hAnsi="Arial" w:cs="Arial"/>
        </w:rPr>
        <w:t>Each</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w:t>
      </w:r>
      <w:r w:rsidR="000135F8" w:rsidRPr="008E394E">
        <w:rPr>
          <w:rFonts w:ascii="Arial" w:hAnsi="Arial" w:cs="Arial"/>
        </w:rPr>
        <w:t xml:space="preserve"> </w:t>
      </w:r>
      <w:r w:rsidRPr="008E394E">
        <w:rPr>
          <w:rFonts w:ascii="Arial" w:hAnsi="Arial" w:cs="Arial"/>
        </w:rPr>
        <w:t>or</w:t>
      </w:r>
      <w:r w:rsidR="000135F8" w:rsidRPr="008E394E">
        <w:rPr>
          <w:rFonts w:ascii="Arial" w:hAnsi="Arial" w:cs="Arial"/>
        </w:rPr>
        <w:t xml:space="preserve"> </w:t>
      </w:r>
      <w:r w:rsidRPr="008E394E">
        <w:rPr>
          <w:rFonts w:ascii="Arial" w:hAnsi="Arial" w:cs="Arial"/>
        </w:rPr>
        <w:t>subwoofer</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equipped</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advanced</w:t>
      </w:r>
      <w:r w:rsidR="000135F8" w:rsidRPr="008E394E">
        <w:rPr>
          <w:rFonts w:ascii="Arial" w:hAnsi="Arial" w:cs="Arial"/>
        </w:rPr>
        <w:t xml:space="preserve"> </w:t>
      </w:r>
      <w:r w:rsidRPr="008E394E">
        <w:rPr>
          <w:rFonts w:ascii="Arial" w:hAnsi="Arial" w:cs="Arial"/>
        </w:rPr>
        <w:t>internal</w:t>
      </w:r>
      <w:r w:rsidR="000135F8" w:rsidRPr="008E394E">
        <w:rPr>
          <w:rFonts w:ascii="Arial" w:hAnsi="Arial" w:cs="Arial"/>
        </w:rPr>
        <w:t xml:space="preserve"> </w:t>
      </w:r>
      <w:r w:rsidRPr="008E394E">
        <w:rPr>
          <w:rFonts w:ascii="Arial" w:hAnsi="Arial" w:cs="Arial"/>
        </w:rPr>
        <w:t>DSP</w:t>
      </w:r>
      <w:r w:rsidR="000135F8" w:rsidRPr="008E394E">
        <w:rPr>
          <w:rFonts w:ascii="Arial" w:hAnsi="Arial" w:cs="Arial"/>
        </w:rPr>
        <w:t xml:space="preserve"> </w:t>
      </w:r>
      <w:r w:rsidRPr="008E394E">
        <w:rPr>
          <w:rFonts w:ascii="Arial" w:hAnsi="Arial" w:cs="Arial"/>
        </w:rPr>
        <w:t>circuitry,</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tightly</w:t>
      </w:r>
      <w:r w:rsidR="000135F8" w:rsidRPr="008E394E">
        <w:rPr>
          <w:rFonts w:ascii="Arial" w:hAnsi="Arial" w:cs="Arial"/>
        </w:rPr>
        <w:t xml:space="preserve"> </w:t>
      </w:r>
      <w:r w:rsidRPr="008E394E">
        <w:rPr>
          <w:rFonts w:ascii="Arial" w:hAnsi="Arial" w:cs="Arial"/>
        </w:rPr>
        <w:t>integrates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GLM</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Loudspeaker</w:t>
      </w:r>
      <w:r w:rsidR="000135F8" w:rsidRPr="008E394E">
        <w:rPr>
          <w:rFonts w:ascii="Arial" w:hAnsi="Arial" w:cs="Arial"/>
        </w:rPr>
        <w:t xml:space="preserve"> </w:t>
      </w:r>
      <w:r w:rsidRPr="008E394E">
        <w:rPr>
          <w:rFonts w:ascii="Arial" w:hAnsi="Arial" w:cs="Arial"/>
        </w:rPr>
        <w:t>Manager)</w:t>
      </w:r>
      <w:r w:rsidR="000135F8" w:rsidRPr="008E394E">
        <w:rPr>
          <w:rFonts w:ascii="Arial" w:hAnsi="Arial" w:cs="Arial"/>
        </w:rPr>
        <w:t xml:space="preserve"> </w:t>
      </w:r>
      <w:r w:rsidRPr="008E394E">
        <w:rPr>
          <w:rFonts w:ascii="Arial" w:hAnsi="Arial" w:cs="Arial"/>
        </w:rPr>
        <w:t>software</w:t>
      </w:r>
      <w:r w:rsidR="000135F8" w:rsidRPr="008E394E">
        <w:rPr>
          <w:rFonts w:ascii="Arial" w:hAnsi="Arial" w:cs="Arial"/>
        </w:rPr>
        <w:t xml:space="preserve"> </w:t>
      </w:r>
      <w:r w:rsidRPr="008E394E">
        <w:rPr>
          <w:rFonts w:ascii="Arial" w:hAnsi="Arial" w:cs="Arial"/>
        </w:rPr>
        <w:t>application,</w:t>
      </w:r>
      <w:r w:rsidR="000135F8" w:rsidRPr="008E394E">
        <w:rPr>
          <w:rFonts w:ascii="Arial" w:hAnsi="Arial" w:cs="Arial"/>
        </w:rPr>
        <w:t xml:space="preserve"> </w:t>
      </w:r>
      <w:r w:rsidRPr="008E394E">
        <w:rPr>
          <w:rFonts w:ascii="Arial" w:hAnsi="Arial" w:cs="Arial"/>
        </w:rPr>
        <w:t>running</w:t>
      </w:r>
      <w:r w:rsidR="000135F8" w:rsidRPr="008E394E">
        <w:rPr>
          <w:rFonts w:ascii="Arial" w:hAnsi="Arial" w:cs="Arial"/>
        </w:rPr>
        <w:t xml:space="preserve"> </w:t>
      </w:r>
      <w:r w:rsidRPr="008E394E">
        <w:rPr>
          <w:rFonts w:ascii="Arial" w:hAnsi="Arial" w:cs="Arial"/>
        </w:rPr>
        <w:t>on</w:t>
      </w:r>
      <w:r w:rsidR="000135F8" w:rsidRPr="008E394E">
        <w:rPr>
          <w:rFonts w:ascii="Arial" w:hAnsi="Arial" w:cs="Arial"/>
        </w:rPr>
        <w:t xml:space="preserve"> </w:t>
      </w:r>
      <w:r w:rsidRPr="008E394E">
        <w:rPr>
          <w:rFonts w:ascii="Arial" w:hAnsi="Arial" w:cs="Arial"/>
        </w:rPr>
        <w:t>Mac</w:t>
      </w:r>
      <w:r w:rsidR="000135F8" w:rsidRPr="008E394E">
        <w:rPr>
          <w:rFonts w:ascii="Arial" w:hAnsi="Arial" w:cs="Arial"/>
        </w:rPr>
        <w:t xml:space="preserve"> </w:t>
      </w:r>
      <w:r w:rsidRPr="008E394E">
        <w:rPr>
          <w:rFonts w:ascii="Arial" w:hAnsi="Arial" w:cs="Arial"/>
        </w:rPr>
        <w:t>or</w:t>
      </w:r>
      <w:r w:rsidR="000135F8" w:rsidRPr="008E394E">
        <w:rPr>
          <w:rFonts w:ascii="Arial" w:hAnsi="Arial" w:cs="Arial"/>
        </w:rPr>
        <w:t xml:space="preserve"> </w:t>
      </w:r>
      <w:r w:rsidRPr="008E394E">
        <w:rPr>
          <w:rFonts w:ascii="Arial" w:hAnsi="Arial" w:cs="Arial"/>
        </w:rPr>
        <w:t>PC.</w:t>
      </w:r>
      <w:r w:rsidR="000135F8" w:rsidRPr="008E394E">
        <w:rPr>
          <w:rFonts w:ascii="Arial" w:hAnsi="Arial" w:cs="Arial"/>
        </w:rPr>
        <w:t xml:space="preserve"> </w:t>
      </w:r>
      <w:r w:rsidRPr="008E394E">
        <w:rPr>
          <w:rFonts w:ascii="Arial" w:hAnsi="Arial" w:cs="Arial"/>
        </w:rPr>
        <w:t>GLM’s</w:t>
      </w:r>
      <w:r w:rsidR="000135F8" w:rsidRPr="008E394E">
        <w:rPr>
          <w:rFonts w:ascii="Arial" w:hAnsi="Arial" w:cs="Arial"/>
        </w:rPr>
        <w:t xml:space="preserve"> </w:t>
      </w:r>
      <w:r w:rsidRPr="008E394E">
        <w:rPr>
          <w:rFonts w:ascii="Arial" w:hAnsi="Arial" w:cs="Arial"/>
        </w:rPr>
        <w:t>reference</w:t>
      </w:r>
      <w:r w:rsidR="000135F8" w:rsidRPr="008E394E">
        <w:rPr>
          <w:rFonts w:ascii="Arial" w:hAnsi="Arial" w:cs="Arial"/>
        </w:rPr>
        <w:t xml:space="preserve"> </w:t>
      </w:r>
      <w:r w:rsidRPr="008E394E">
        <w:rPr>
          <w:rFonts w:ascii="Arial" w:hAnsi="Arial" w:cs="Arial"/>
        </w:rPr>
        <w:t>microphone</w:t>
      </w:r>
      <w:r w:rsidR="000135F8" w:rsidRPr="008E394E">
        <w:rPr>
          <w:rFonts w:ascii="Arial" w:hAnsi="Arial" w:cs="Arial"/>
        </w:rPr>
        <w:t xml:space="preserve"> </w:t>
      </w:r>
      <w:r w:rsidRPr="008E394E">
        <w:rPr>
          <w:rFonts w:ascii="Arial" w:hAnsi="Arial" w:cs="Arial"/>
        </w:rPr>
        <w:t>kit</w:t>
      </w:r>
      <w:r w:rsidR="000135F8" w:rsidRPr="008E394E">
        <w:rPr>
          <w:rFonts w:ascii="Arial" w:hAnsi="Arial" w:cs="Arial"/>
        </w:rPr>
        <w:t xml:space="preserve"> </w:t>
      </w:r>
      <w:r w:rsidRPr="008E394E">
        <w:rPr>
          <w:rFonts w:ascii="Arial" w:hAnsi="Arial" w:cs="Arial"/>
        </w:rPr>
        <w:t>allows</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user’s</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environment</w:t>
      </w:r>
      <w:r w:rsidR="000135F8" w:rsidRPr="008E394E">
        <w:rPr>
          <w:rFonts w:ascii="Arial" w:hAnsi="Arial" w:cs="Arial"/>
        </w:rPr>
        <w:t xml:space="preserve"> </w:t>
      </w:r>
      <w:r w:rsidRPr="008E394E">
        <w:rPr>
          <w:rFonts w:ascii="Arial" w:hAnsi="Arial" w:cs="Arial"/>
        </w:rPr>
        <w:t>to</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analyzed,</w:t>
      </w:r>
      <w:r w:rsidR="000135F8" w:rsidRPr="008E394E">
        <w:rPr>
          <w:rFonts w:ascii="Arial" w:hAnsi="Arial" w:cs="Arial"/>
        </w:rPr>
        <w:t xml:space="preserve"> </w:t>
      </w:r>
      <w:r w:rsidRPr="008E394E">
        <w:rPr>
          <w:rFonts w:ascii="Arial" w:hAnsi="Arial" w:cs="Arial"/>
        </w:rPr>
        <w:t>after</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GLM’s</w:t>
      </w:r>
      <w:r w:rsidR="000135F8" w:rsidRPr="008E394E">
        <w:rPr>
          <w:rFonts w:ascii="Arial" w:hAnsi="Arial" w:cs="Arial"/>
        </w:rPr>
        <w:t xml:space="preserve"> </w:t>
      </w:r>
      <w:proofErr w:type="spellStart"/>
      <w:r w:rsidRPr="008E394E">
        <w:rPr>
          <w:rFonts w:ascii="Arial" w:hAnsi="Arial" w:cs="Arial"/>
        </w:rPr>
        <w:t>AutoCal</w:t>
      </w:r>
      <w:proofErr w:type="spellEnd"/>
      <w:r w:rsidR="000135F8" w:rsidRPr="008E394E">
        <w:rPr>
          <w:rFonts w:ascii="Arial" w:hAnsi="Arial" w:cs="Arial"/>
        </w:rPr>
        <w:t xml:space="preserve"> </w:t>
      </w:r>
      <w:r w:rsidRPr="008E394E">
        <w:rPr>
          <w:rFonts w:ascii="Arial" w:hAnsi="Arial" w:cs="Arial"/>
        </w:rPr>
        <w:t>feature</w:t>
      </w:r>
      <w:r w:rsidR="000135F8" w:rsidRPr="008E394E">
        <w:rPr>
          <w:rFonts w:ascii="Arial" w:hAnsi="Arial" w:cs="Arial"/>
        </w:rPr>
        <w:t xml:space="preserve"> </w:t>
      </w:r>
      <w:r w:rsidRPr="008E394E">
        <w:rPr>
          <w:rFonts w:ascii="Arial" w:hAnsi="Arial" w:cs="Arial"/>
        </w:rPr>
        <w:t>optimizes</w:t>
      </w:r>
      <w:r w:rsidR="000135F8" w:rsidRPr="008E394E">
        <w:rPr>
          <w:rFonts w:ascii="Arial" w:hAnsi="Arial" w:cs="Arial"/>
        </w:rPr>
        <w:t xml:space="preserve"> </w:t>
      </w:r>
      <w:r w:rsidRPr="008E394E">
        <w:rPr>
          <w:rFonts w:ascii="Arial" w:hAnsi="Arial" w:cs="Arial"/>
        </w:rPr>
        <w:t>each</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level,</w:t>
      </w:r>
      <w:r w:rsidR="000135F8" w:rsidRPr="008E394E">
        <w:rPr>
          <w:rFonts w:ascii="Arial" w:hAnsi="Arial" w:cs="Arial"/>
        </w:rPr>
        <w:t xml:space="preserve"> </w:t>
      </w:r>
      <w:r w:rsidRPr="008E394E">
        <w:rPr>
          <w:rFonts w:ascii="Arial" w:hAnsi="Arial" w:cs="Arial"/>
        </w:rPr>
        <w:t>distance</w:t>
      </w:r>
      <w:r w:rsidR="000135F8" w:rsidRPr="008E394E">
        <w:rPr>
          <w:rFonts w:ascii="Arial" w:hAnsi="Arial" w:cs="Arial"/>
        </w:rPr>
        <w:t xml:space="preserve"> </w:t>
      </w:r>
      <w:r w:rsidRPr="008E394E">
        <w:rPr>
          <w:rFonts w:ascii="Arial" w:hAnsi="Arial" w:cs="Arial"/>
        </w:rPr>
        <w:t>delay,</w:t>
      </w:r>
      <w:r w:rsidR="000135F8" w:rsidRPr="008E394E">
        <w:rPr>
          <w:rFonts w:ascii="Arial" w:hAnsi="Arial" w:cs="Arial"/>
        </w:rPr>
        <w:t xml:space="preserve"> </w:t>
      </w:r>
      <w:r w:rsidRPr="008E394E">
        <w:rPr>
          <w:rFonts w:ascii="Arial" w:hAnsi="Arial" w:cs="Arial"/>
        </w:rPr>
        <w:t>subwoofer</w:t>
      </w:r>
      <w:r w:rsidR="000135F8" w:rsidRPr="008E394E">
        <w:rPr>
          <w:rFonts w:ascii="Arial" w:hAnsi="Arial" w:cs="Arial"/>
        </w:rPr>
        <w:t xml:space="preserve"> </w:t>
      </w:r>
      <w:r w:rsidRPr="008E394E">
        <w:rPr>
          <w:rFonts w:ascii="Arial" w:hAnsi="Arial" w:cs="Arial"/>
        </w:rPr>
        <w:t>crossover</w:t>
      </w:r>
      <w:r w:rsidR="000135F8" w:rsidRPr="008E394E">
        <w:rPr>
          <w:rFonts w:ascii="Arial" w:hAnsi="Arial" w:cs="Arial"/>
        </w:rPr>
        <w:t xml:space="preserve"> </w:t>
      </w:r>
      <w:r w:rsidRPr="008E394E">
        <w:rPr>
          <w:rFonts w:ascii="Arial" w:hAnsi="Arial" w:cs="Arial"/>
        </w:rPr>
        <w:t>phase</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room</w:t>
      </w:r>
      <w:r w:rsidR="000135F8" w:rsidRPr="008E394E">
        <w:rPr>
          <w:rFonts w:ascii="Arial" w:hAnsi="Arial" w:cs="Arial"/>
        </w:rPr>
        <w:t xml:space="preserve"> </w:t>
      </w:r>
      <w:r w:rsidRPr="008E394E">
        <w:rPr>
          <w:rFonts w:ascii="Arial" w:hAnsi="Arial" w:cs="Arial"/>
        </w:rPr>
        <w:t>response</w:t>
      </w:r>
      <w:r w:rsidR="000135F8" w:rsidRPr="008E394E">
        <w:rPr>
          <w:rFonts w:ascii="Arial" w:hAnsi="Arial" w:cs="Arial"/>
        </w:rPr>
        <w:t xml:space="preserve"> </w:t>
      </w:r>
      <w:r w:rsidRPr="008E394E">
        <w:rPr>
          <w:rFonts w:ascii="Arial" w:hAnsi="Arial" w:cs="Arial"/>
        </w:rPr>
        <w:t>equalization,</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option</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further</w:t>
      </w:r>
      <w:r w:rsidR="000135F8" w:rsidRPr="008E394E">
        <w:rPr>
          <w:rFonts w:ascii="Arial" w:hAnsi="Arial" w:cs="Arial"/>
        </w:rPr>
        <w:t xml:space="preserve"> </w:t>
      </w:r>
      <w:r w:rsidRPr="008E394E">
        <w:rPr>
          <w:rFonts w:ascii="Arial" w:hAnsi="Arial" w:cs="Arial"/>
        </w:rPr>
        <w:t>fine</w:t>
      </w:r>
      <w:r w:rsidR="000135F8" w:rsidRPr="008E394E">
        <w:rPr>
          <w:rFonts w:ascii="Arial" w:hAnsi="Arial" w:cs="Arial"/>
        </w:rPr>
        <w:t xml:space="preserve"> </w:t>
      </w:r>
      <w:r w:rsidRPr="008E394E">
        <w:rPr>
          <w:rFonts w:ascii="Arial" w:hAnsi="Arial" w:cs="Arial"/>
        </w:rPr>
        <w:t>tuning</w:t>
      </w:r>
      <w:r w:rsidR="000135F8" w:rsidRPr="008E394E">
        <w:rPr>
          <w:rFonts w:ascii="Arial" w:hAnsi="Arial" w:cs="Arial"/>
        </w:rPr>
        <w:t xml:space="preserve"> </w:t>
      </w:r>
      <w:r w:rsidRPr="008E394E">
        <w:rPr>
          <w:rFonts w:ascii="Arial" w:hAnsi="Arial" w:cs="Arial"/>
        </w:rPr>
        <w:t>by</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w:t>
      </w:r>
      <w:r w:rsidR="000135F8" w:rsidRPr="008E394E">
        <w:rPr>
          <w:rFonts w:ascii="Arial" w:hAnsi="Arial" w:cs="Arial"/>
        </w:rPr>
        <w:t xml:space="preserve"> </w:t>
      </w:r>
      <w:r w:rsidRPr="008E394E">
        <w:rPr>
          <w:rFonts w:ascii="Arial" w:hAnsi="Arial" w:cs="Arial"/>
        </w:rPr>
        <w:t>By</w:t>
      </w:r>
      <w:r w:rsidR="000135F8" w:rsidRPr="008E394E">
        <w:rPr>
          <w:rFonts w:ascii="Arial" w:hAnsi="Arial" w:cs="Arial"/>
        </w:rPr>
        <w:t xml:space="preserve"> </w:t>
      </w:r>
      <w:r w:rsidRPr="008E394E">
        <w:rPr>
          <w:rFonts w:ascii="Arial" w:hAnsi="Arial" w:cs="Arial"/>
        </w:rPr>
        <w:t>minimizing</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room’s</w:t>
      </w:r>
      <w:r w:rsidR="000135F8" w:rsidRPr="008E394E">
        <w:rPr>
          <w:rFonts w:ascii="Arial" w:hAnsi="Arial" w:cs="Arial"/>
        </w:rPr>
        <w:t xml:space="preserve"> </w:t>
      </w:r>
      <w:r w:rsidRPr="008E394E">
        <w:rPr>
          <w:rFonts w:ascii="Arial" w:hAnsi="Arial" w:cs="Arial"/>
        </w:rPr>
        <w:t>influence</w:t>
      </w:r>
      <w:r w:rsidR="000135F8" w:rsidRPr="008E394E">
        <w:rPr>
          <w:rFonts w:ascii="Arial" w:hAnsi="Arial" w:cs="Arial"/>
        </w:rPr>
        <w:t xml:space="preserve"> </w:t>
      </w:r>
      <w:r w:rsidRPr="008E394E">
        <w:rPr>
          <w:rFonts w:ascii="Arial" w:hAnsi="Arial" w:cs="Arial"/>
        </w:rPr>
        <w:t>on</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sound,</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deliver</w:t>
      </w:r>
      <w:r w:rsidR="000135F8" w:rsidRPr="008E394E">
        <w:rPr>
          <w:rFonts w:ascii="Arial" w:hAnsi="Arial" w:cs="Arial"/>
        </w:rPr>
        <w:t xml:space="preserve"> </w:t>
      </w:r>
      <w:r w:rsidRPr="008E394E">
        <w:rPr>
          <w:rFonts w:ascii="Arial" w:hAnsi="Arial" w:cs="Arial"/>
        </w:rPr>
        <w:t>an</w:t>
      </w:r>
      <w:r w:rsidR="000135F8" w:rsidRPr="008E394E">
        <w:rPr>
          <w:rFonts w:ascii="Arial" w:hAnsi="Arial" w:cs="Arial"/>
        </w:rPr>
        <w:t xml:space="preserve"> </w:t>
      </w:r>
      <w:r w:rsidRPr="008E394E">
        <w:rPr>
          <w:rFonts w:ascii="Arial" w:hAnsi="Arial" w:cs="Arial"/>
        </w:rPr>
        <w:t>unrivalled</w:t>
      </w:r>
      <w:r w:rsidR="000135F8" w:rsidRPr="008E394E">
        <w:rPr>
          <w:rFonts w:ascii="Arial" w:hAnsi="Arial" w:cs="Arial"/>
        </w:rPr>
        <w:t xml:space="preserve"> </w:t>
      </w:r>
      <w:r w:rsidRPr="008E394E">
        <w:rPr>
          <w:rFonts w:ascii="Arial" w:hAnsi="Arial" w:cs="Arial"/>
        </w:rPr>
        <w:t>reference,</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excellent</w:t>
      </w:r>
      <w:r w:rsidR="000135F8" w:rsidRPr="008E394E">
        <w:rPr>
          <w:rFonts w:ascii="Arial" w:hAnsi="Arial" w:cs="Arial"/>
        </w:rPr>
        <w:t xml:space="preserve"> </w:t>
      </w:r>
      <w:r w:rsidRPr="008E394E">
        <w:rPr>
          <w:rFonts w:ascii="Arial" w:hAnsi="Arial" w:cs="Arial"/>
        </w:rPr>
        <w:t>translation</w:t>
      </w:r>
      <w:r w:rsidR="000135F8" w:rsidRPr="008E394E">
        <w:rPr>
          <w:rFonts w:ascii="Arial" w:hAnsi="Arial" w:cs="Arial"/>
        </w:rPr>
        <w:t xml:space="preserve"> </w:t>
      </w:r>
      <w:r w:rsidRPr="008E394E">
        <w:rPr>
          <w:rFonts w:ascii="Arial" w:hAnsi="Arial" w:cs="Arial"/>
        </w:rPr>
        <w:t>between</w:t>
      </w:r>
      <w:r w:rsidR="000135F8" w:rsidRPr="008E394E">
        <w:rPr>
          <w:rFonts w:ascii="Arial" w:hAnsi="Arial" w:cs="Arial"/>
        </w:rPr>
        <w:t xml:space="preserve"> </w:t>
      </w:r>
      <w:r w:rsidRPr="008E394E">
        <w:rPr>
          <w:rFonts w:ascii="Arial" w:hAnsi="Arial" w:cs="Arial"/>
        </w:rPr>
        <w:t>rooms.</w:t>
      </w:r>
    </w:p>
    <w:p w14:paraId="6DB2035F" w14:textId="77777777" w:rsidR="007F682A" w:rsidRPr="008E394E" w:rsidRDefault="007F682A" w:rsidP="00687FFA">
      <w:pPr>
        <w:spacing w:line="360" w:lineRule="auto"/>
        <w:rPr>
          <w:rFonts w:ascii="Arial" w:hAnsi="Arial" w:cs="Arial"/>
        </w:rPr>
      </w:pPr>
    </w:p>
    <w:p w14:paraId="59984BCB" w14:textId="77777777" w:rsidR="007F682A" w:rsidRPr="008E394E" w:rsidRDefault="007F682A" w:rsidP="007F682A">
      <w:pPr>
        <w:spacing w:line="360" w:lineRule="auto"/>
        <w:rPr>
          <w:rFonts w:ascii="Arial" w:hAnsi="Arial" w:cs="Arial"/>
        </w:rPr>
      </w:pPr>
      <w:r w:rsidRPr="008E394E">
        <w:rPr>
          <w:rFonts w:ascii="Arial" w:hAnsi="Arial" w:cs="Arial"/>
        </w:rPr>
        <w:t>Visit Genelec on social media:</w:t>
      </w:r>
    </w:p>
    <w:p w14:paraId="42A09106" w14:textId="77777777" w:rsidR="007F682A" w:rsidRPr="008E394E" w:rsidRDefault="007F682A" w:rsidP="007F682A">
      <w:pPr>
        <w:spacing w:line="360" w:lineRule="auto"/>
        <w:rPr>
          <w:rFonts w:ascii="Arial" w:hAnsi="Arial" w:cs="Arial"/>
        </w:rPr>
      </w:pPr>
      <w:hyperlink r:id="rId12" w:history="1">
        <w:r w:rsidRPr="008E394E">
          <w:rPr>
            <w:rStyle w:val="Hyperlink"/>
            <w:rFonts w:ascii="Arial" w:hAnsi="Arial" w:cs="Arial"/>
          </w:rPr>
          <w:t>https://www.facebook.com/Genelec</w:t>
        </w:r>
      </w:hyperlink>
      <w:r w:rsidRPr="008E394E">
        <w:rPr>
          <w:rFonts w:ascii="Arial" w:hAnsi="Arial" w:cs="Arial"/>
        </w:rPr>
        <w:t xml:space="preserve"> </w:t>
      </w:r>
    </w:p>
    <w:p w14:paraId="24E86AB3" w14:textId="77777777" w:rsidR="007F682A" w:rsidRPr="008E394E" w:rsidRDefault="007F682A" w:rsidP="007F682A">
      <w:pPr>
        <w:spacing w:line="360" w:lineRule="auto"/>
        <w:rPr>
          <w:rFonts w:ascii="Arial" w:hAnsi="Arial" w:cs="Arial"/>
        </w:rPr>
      </w:pPr>
      <w:hyperlink r:id="rId13" w:history="1">
        <w:r w:rsidRPr="008E394E">
          <w:rPr>
            <w:rStyle w:val="Hyperlink"/>
            <w:rFonts w:ascii="Arial" w:hAnsi="Arial" w:cs="Arial"/>
          </w:rPr>
          <w:t>https://www.linkedin.com/company/genelec-oy</w:t>
        </w:r>
      </w:hyperlink>
      <w:r w:rsidRPr="008E394E">
        <w:rPr>
          <w:rFonts w:ascii="Arial" w:hAnsi="Arial" w:cs="Arial"/>
        </w:rPr>
        <w:t xml:space="preserve"> </w:t>
      </w:r>
    </w:p>
    <w:p w14:paraId="03520E80" w14:textId="77777777" w:rsidR="007F682A" w:rsidRPr="008E394E" w:rsidRDefault="007F682A" w:rsidP="007F682A">
      <w:pPr>
        <w:spacing w:line="360" w:lineRule="auto"/>
        <w:rPr>
          <w:rFonts w:ascii="Arial" w:hAnsi="Arial" w:cs="Arial"/>
        </w:rPr>
      </w:pPr>
      <w:hyperlink r:id="rId14" w:history="1">
        <w:r w:rsidRPr="008E394E">
          <w:rPr>
            <w:rStyle w:val="Hyperlink"/>
            <w:rFonts w:ascii="Arial" w:hAnsi="Arial" w:cs="Arial"/>
          </w:rPr>
          <w:t>https://www.instagram.com/Genelec_oy/</w:t>
        </w:r>
      </w:hyperlink>
      <w:r w:rsidRPr="008E394E">
        <w:rPr>
          <w:rFonts w:ascii="Arial" w:hAnsi="Arial" w:cs="Arial"/>
        </w:rPr>
        <w:t xml:space="preserve"> </w:t>
      </w:r>
    </w:p>
    <w:p w14:paraId="7E030430" w14:textId="77777777" w:rsidR="007F682A" w:rsidRPr="008E394E" w:rsidRDefault="007F682A" w:rsidP="007F682A">
      <w:pPr>
        <w:spacing w:line="360" w:lineRule="auto"/>
        <w:rPr>
          <w:rFonts w:ascii="Arial" w:hAnsi="Arial" w:cs="Arial"/>
        </w:rPr>
      </w:pPr>
      <w:hyperlink r:id="rId15" w:history="1">
        <w:r w:rsidRPr="008E394E">
          <w:rPr>
            <w:rStyle w:val="Hyperlink"/>
            <w:rFonts w:ascii="Arial" w:hAnsi="Arial" w:cs="Arial"/>
          </w:rPr>
          <w:t>https://x.com/Genelec</w:t>
        </w:r>
      </w:hyperlink>
      <w:r w:rsidRPr="008E394E">
        <w:rPr>
          <w:rFonts w:ascii="Arial" w:hAnsi="Arial" w:cs="Arial"/>
        </w:rPr>
        <w:t xml:space="preserve"> </w:t>
      </w:r>
    </w:p>
    <w:p w14:paraId="54C48E6A" w14:textId="77777777" w:rsidR="007F682A" w:rsidRPr="008E394E" w:rsidRDefault="007F682A" w:rsidP="007F682A">
      <w:pPr>
        <w:spacing w:line="360" w:lineRule="auto"/>
        <w:rPr>
          <w:rFonts w:ascii="Arial" w:hAnsi="Arial" w:cs="Arial"/>
        </w:rPr>
      </w:pPr>
      <w:hyperlink r:id="rId16" w:history="1">
        <w:r w:rsidRPr="008E394E">
          <w:rPr>
            <w:rStyle w:val="Hyperlink"/>
            <w:rFonts w:ascii="Arial" w:hAnsi="Arial" w:cs="Arial"/>
          </w:rPr>
          <w:t>https://www.tiktok.com/@genelec_oy</w:t>
        </w:r>
      </w:hyperlink>
    </w:p>
    <w:p w14:paraId="395D5646" w14:textId="560EECD4" w:rsidR="007A5647" w:rsidRPr="008E394E" w:rsidRDefault="007A5647" w:rsidP="00687FFA">
      <w:pPr>
        <w:spacing w:line="360" w:lineRule="auto"/>
        <w:rPr>
          <w:rFonts w:ascii="Arial" w:hAnsi="Arial" w:cs="Arial"/>
        </w:rPr>
      </w:pPr>
    </w:p>
    <w:p w14:paraId="4CC3926C" w14:textId="7F20FD87" w:rsidR="007A5647" w:rsidRPr="008E394E" w:rsidRDefault="00000000" w:rsidP="00687FFA">
      <w:pPr>
        <w:spacing w:line="360" w:lineRule="auto"/>
        <w:rPr>
          <w:rFonts w:ascii="Arial" w:hAnsi="Arial" w:cs="Arial"/>
        </w:rPr>
      </w:pPr>
      <w:r w:rsidRPr="008E394E">
        <w:rPr>
          <w:rFonts w:ascii="Arial" w:hAnsi="Arial" w:cs="Arial"/>
        </w:rPr>
        <w:lastRenderedPageBreak/>
        <w:t>Other</w:t>
      </w:r>
      <w:r w:rsidR="000135F8" w:rsidRPr="008E394E">
        <w:rPr>
          <w:rFonts w:ascii="Arial" w:hAnsi="Arial" w:cs="Arial"/>
        </w:rPr>
        <w:t xml:space="preserve"> </w:t>
      </w:r>
      <w:r w:rsidRPr="008E394E">
        <w:rPr>
          <w:rFonts w:ascii="Arial" w:hAnsi="Arial" w:cs="Arial"/>
        </w:rPr>
        <w:t>brand</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product</w:t>
      </w:r>
      <w:r w:rsidR="000135F8" w:rsidRPr="008E394E">
        <w:rPr>
          <w:rFonts w:ascii="Arial" w:hAnsi="Arial" w:cs="Arial"/>
        </w:rPr>
        <w:t xml:space="preserve"> </w:t>
      </w:r>
      <w:r w:rsidRPr="008E394E">
        <w:rPr>
          <w:rFonts w:ascii="Arial" w:hAnsi="Arial" w:cs="Arial"/>
        </w:rPr>
        <w:t>names</w:t>
      </w:r>
      <w:r w:rsidR="000135F8" w:rsidRPr="008E394E">
        <w:rPr>
          <w:rFonts w:ascii="Arial" w:hAnsi="Arial" w:cs="Arial"/>
        </w:rPr>
        <w:t xml:space="preserve"> </w:t>
      </w:r>
      <w:r w:rsidRPr="008E394E">
        <w:rPr>
          <w:rFonts w:ascii="Arial" w:hAnsi="Arial" w:cs="Arial"/>
        </w:rPr>
        <w:t>may</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trademarks</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respective</w:t>
      </w:r>
      <w:r w:rsidR="000135F8" w:rsidRPr="008E394E">
        <w:rPr>
          <w:rFonts w:ascii="Arial" w:hAnsi="Arial" w:cs="Arial"/>
        </w:rPr>
        <w:t xml:space="preserve"> </w:t>
      </w:r>
      <w:r w:rsidRPr="008E394E">
        <w:rPr>
          <w:rFonts w:ascii="Arial" w:hAnsi="Arial" w:cs="Arial"/>
        </w:rPr>
        <w:t>companies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they</w:t>
      </w:r>
      <w:r w:rsidR="000135F8" w:rsidRPr="008E394E">
        <w:rPr>
          <w:rFonts w:ascii="Arial" w:hAnsi="Arial" w:cs="Arial"/>
        </w:rPr>
        <w:t xml:space="preserve"> </w:t>
      </w:r>
      <w:r w:rsidRPr="008E394E">
        <w:rPr>
          <w:rFonts w:ascii="Arial" w:hAnsi="Arial" w:cs="Arial"/>
        </w:rPr>
        <w:t>are</w:t>
      </w:r>
      <w:r w:rsidR="000135F8" w:rsidRPr="008E394E">
        <w:rPr>
          <w:rFonts w:ascii="Arial" w:hAnsi="Arial" w:cs="Arial"/>
        </w:rPr>
        <w:t xml:space="preserve"> </w:t>
      </w:r>
      <w:r w:rsidRPr="008E394E">
        <w:rPr>
          <w:rFonts w:ascii="Arial" w:hAnsi="Arial" w:cs="Arial"/>
        </w:rPr>
        <w:t>associated.</w:t>
      </w:r>
    </w:p>
    <w:p w14:paraId="05D50EA8" w14:textId="77777777" w:rsidR="007A5647" w:rsidRPr="008E394E" w:rsidRDefault="007A5647" w:rsidP="00687FFA">
      <w:pPr>
        <w:spacing w:line="360" w:lineRule="auto"/>
        <w:rPr>
          <w:rFonts w:ascii="Arial" w:hAnsi="Arial" w:cs="Arial"/>
        </w:rPr>
      </w:pPr>
    </w:p>
    <w:p w14:paraId="599FF934" w14:textId="5BA009E9" w:rsidR="007A5647" w:rsidRPr="008E394E" w:rsidRDefault="00000000" w:rsidP="00687FFA">
      <w:pPr>
        <w:spacing w:line="360" w:lineRule="auto"/>
        <w:rPr>
          <w:rFonts w:ascii="Arial" w:hAnsi="Arial" w:cs="Arial"/>
        </w:rPr>
      </w:pPr>
      <w:r w:rsidRPr="008E394E">
        <w:rPr>
          <w:rFonts w:ascii="Arial" w:hAnsi="Arial" w:cs="Arial"/>
          <w:i/>
        </w:rPr>
        <w:t>—For</w:t>
      </w:r>
      <w:r w:rsidR="000135F8" w:rsidRPr="008E394E">
        <w:rPr>
          <w:rFonts w:ascii="Arial" w:hAnsi="Arial" w:cs="Arial"/>
          <w:i/>
        </w:rPr>
        <w:t xml:space="preserve"> </w:t>
      </w:r>
      <w:r w:rsidRPr="008E394E">
        <w:rPr>
          <w:rFonts w:ascii="Arial" w:hAnsi="Arial" w:cs="Arial"/>
          <w:i/>
        </w:rPr>
        <w:t>more</w:t>
      </w:r>
      <w:r w:rsidR="000135F8" w:rsidRPr="008E394E">
        <w:rPr>
          <w:rFonts w:ascii="Arial" w:hAnsi="Arial" w:cs="Arial"/>
          <w:i/>
        </w:rPr>
        <w:t xml:space="preserve"> </w:t>
      </w:r>
      <w:r w:rsidRPr="008E394E">
        <w:rPr>
          <w:rFonts w:ascii="Arial" w:hAnsi="Arial" w:cs="Arial"/>
          <w:i/>
        </w:rPr>
        <w:t>information</w:t>
      </w:r>
      <w:r w:rsidR="000135F8" w:rsidRPr="008E394E">
        <w:rPr>
          <w:rFonts w:ascii="Arial" w:hAnsi="Arial" w:cs="Arial"/>
          <w:i/>
        </w:rPr>
        <w:t xml:space="preserve"> </w:t>
      </w:r>
      <w:r w:rsidRPr="008E394E">
        <w:rPr>
          <w:rFonts w:ascii="Arial" w:hAnsi="Arial" w:cs="Arial"/>
          <w:i/>
        </w:rPr>
        <w:t>on</w:t>
      </w:r>
      <w:r w:rsidR="000135F8" w:rsidRPr="008E394E">
        <w:rPr>
          <w:rFonts w:ascii="Arial" w:hAnsi="Arial" w:cs="Arial"/>
          <w:i/>
        </w:rPr>
        <w:t xml:space="preserve"> </w:t>
      </w:r>
      <w:r w:rsidRPr="008E394E">
        <w:rPr>
          <w:rFonts w:ascii="Arial" w:hAnsi="Arial" w:cs="Arial"/>
          <w:i/>
        </w:rPr>
        <w:t>the</w:t>
      </w:r>
      <w:r w:rsidR="000135F8" w:rsidRPr="008E394E">
        <w:rPr>
          <w:rFonts w:ascii="Arial" w:hAnsi="Arial" w:cs="Arial"/>
          <w:i/>
        </w:rPr>
        <w:t xml:space="preserve"> </w:t>
      </w:r>
      <w:r w:rsidRPr="008E394E">
        <w:rPr>
          <w:rFonts w:ascii="Arial" w:hAnsi="Arial" w:cs="Arial"/>
          <w:i/>
        </w:rPr>
        <w:t>complete</w:t>
      </w:r>
      <w:r w:rsidR="000135F8" w:rsidRPr="008E394E">
        <w:rPr>
          <w:rFonts w:ascii="Arial" w:hAnsi="Arial" w:cs="Arial"/>
          <w:i/>
        </w:rPr>
        <w:t xml:space="preserve"> </w:t>
      </w:r>
      <w:r w:rsidRPr="008E394E">
        <w:rPr>
          <w:rFonts w:ascii="Arial" w:hAnsi="Arial" w:cs="Arial"/>
          <w:i/>
        </w:rPr>
        <w:t>range</w:t>
      </w:r>
      <w:r w:rsidR="000135F8" w:rsidRPr="008E394E">
        <w:rPr>
          <w:rFonts w:ascii="Arial" w:hAnsi="Arial" w:cs="Arial"/>
          <w:i/>
        </w:rPr>
        <w:t xml:space="preserve"> </w:t>
      </w:r>
      <w:r w:rsidRPr="008E394E">
        <w:rPr>
          <w:rFonts w:ascii="Arial" w:hAnsi="Arial" w:cs="Arial"/>
          <w:i/>
        </w:rPr>
        <w:t>of</w:t>
      </w:r>
      <w:r w:rsidR="000135F8" w:rsidRPr="008E394E">
        <w:rPr>
          <w:rFonts w:ascii="Arial" w:hAnsi="Arial" w:cs="Arial"/>
          <w:i/>
        </w:rPr>
        <w:t xml:space="preserve"> </w:t>
      </w:r>
      <w:r w:rsidRPr="008E394E">
        <w:rPr>
          <w:rFonts w:ascii="Arial" w:hAnsi="Arial" w:cs="Arial"/>
          <w:i/>
        </w:rPr>
        <w:t>Genelec</w:t>
      </w:r>
      <w:r w:rsidR="000135F8" w:rsidRPr="008E394E">
        <w:rPr>
          <w:rFonts w:ascii="Arial" w:hAnsi="Arial" w:cs="Arial"/>
          <w:i/>
        </w:rPr>
        <w:t xml:space="preserve"> </w:t>
      </w:r>
      <w:r w:rsidRPr="008E394E">
        <w:rPr>
          <w:rFonts w:ascii="Arial" w:hAnsi="Arial" w:cs="Arial"/>
          <w:i/>
        </w:rPr>
        <w:t>Active</w:t>
      </w:r>
      <w:r w:rsidR="000135F8" w:rsidRPr="008E394E">
        <w:rPr>
          <w:rFonts w:ascii="Arial" w:hAnsi="Arial" w:cs="Arial"/>
          <w:i/>
        </w:rPr>
        <w:t xml:space="preserve"> </w:t>
      </w:r>
      <w:r w:rsidRPr="008E394E">
        <w:rPr>
          <w:rFonts w:ascii="Arial" w:hAnsi="Arial" w:cs="Arial"/>
          <w:i/>
        </w:rPr>
        <w:t>Monitoring</w:t>
      </w:r>
      <w:r w:rsidR="000135F8" w:rsidRPr="008E394E">
        <w:rPr>
          <w:rFonts w:ascii="Arial" w:hAnsi="Arial" w:cs="Arial"/>
          <w:i/>
        </w:rPr>
        <w:t xml:space="preserve"> </w:t>
      </w:r>
      <w:r w:rsidRPr="008E394E">
        <w:rPr>
          <w:rFonts w:ascii="Arial" w:hAnsi="Arial" w:cs="Arial"/>
          <w:i/>
        </w:rPr>
        <w:t>Systems,</w:t>
      </w:r>
      <w:r w:rsidR="000135F8" w:rsidRPr="008E394E">
        <w:rPr>
          <w:rFonts w:ascii="Arial" w:hAnsi="Arial" w:cs="Arial"/>
          <w:i/>
        </w:rPr>
        <w:t xml:space="preserve"> </w:t>
      </w:r>
      <w:r w:rsidRPr="008E394E">
        <w:rPr>
          <w:rFonts w:ascii="Arial" w:hAnsi="Arial" w:cs="Arial"/>
          <w:i/>
        </w:rPr>
        <w:t>contact:</w:t>
      </w:r>
      <w:r w:rsidR="000135F8" w:rsidRPr="008E394E">
        <w:rPr>
          <w:rFonts w:ascii="Arial" w:hAnsi="Arial" w:cs="Arial"/>
          <w:i/>
        </w:rPr>
        <w:t xml:space="preserve"> </w:t>
      </w:r>
      <w:r w:rsidRPr="008E394E">
        <w:rPr>
          <w:rFonts w:ascii="Arial" w:hAnsi="Arial" w:cs="Arial"/>
          <w:i/>
        </w:rPr>
        <w:t>Genelec</w:t>
      </w:r>
      <w:r w:rsidR="000135F8" w:rsidRPr="008E394E">
        <w:rPr>
          <w:rFonts w:ascii="Arial" w:hAnsi="Arial" w:cs="Arial"/>
          <w:i/>
        </w:rPr>
        <w:t xml:space="preserve"> </w:t>
      </w:r>
      <w:r w:rsidRPr="008E394E">
        <w:rPr>
          <w:rFonts w:ascii="Arial" w:hAnsi="Arial" w:cs="Arial"/>
          <w:i/>
        </w:rPr>
        <w:t>Inc.,</w:t>
      </w:r>
      <w:r w:rsidR="000135F8" w:rsidRPr="008E394E">
        <w:rPr>
          <w:rFonts w:ascii="Arial" w:hAnsi="Arial" w:cs="Arial"/>
          <w:i/>
        </w:rPr>
        <w:t xml:space="preserve"> </w:t>
      </w:r>
      <w:r w:rsidRPr="008E394E">
        <w:rPr>
          <w:rFonts w:ascii="Arial" w:hAnsi="Arial" w:cs="Arial"/>
          <w:i/>
        </w:rPr>
        <w:t>7</w:t>
      </w:r>
      <w:r w:rsidR="000135F8" w:rsidRPr="008E394E">
        <w:rPr>
          <w:rFonts w:ascii="Arial" w:hAnsi="Arial" w:cs="Arial"/>
          <w:i/>
        </w:rPr>
        <w:t xml:space="preserve"> </w:t>
      </w:r>
      <w:r w:rsidRPr="008E394E">
        <w:rPr>
          <w:rFonts w:ascii="Arial" w:hAnsi="Arial" w:cs="Arial"/>
          <w:i/>
        </w:rPr>
        <w:t>Tech</w:t>
      </w:r>
      <w:r w:rsidR="000135F8" w:rsidRPr="008E394E">
        <w:rPr>
          <w:rFonts w:ascii="Arial" w:hAnsi="Arial" w:cs="Arial"/>
          <w:i/>
        </w:rPr>
        <w:t xml:space="preserve"> </w:t>
      </w:r>
      <w:r w:rsidRPr="008E394E">
        <w:rPr>
          <w:rFonts w:ascii="Arial" w:hAnsi="Arial" w:cs="Arial"/>
          <w:i/>
        </w:rPr>
        <w:t>Circle,</w:t>
      </w:r>
      <w:r w:rsidR="000135F8" w:rsidRPr="008E394E">
        <w:rPr>
          <w:rFonts w:ascii="Arial" w:hAnsi="Arial" w:cs="Arial"/>
          <w:i/>
        </w:rPr>
        <w:t xml:space="preserve"> </w:t>
      </w:r>
      <w:r w:rsidRPr="008E394E">
        <w:rPr>
          <w:rFonts w:ascii="Arial" w:hAnsi="Arial" w:cs="Arial"/>
          <w:i/>
        </w:rPr>
        <w:t>Natick,</w:t>
      </w:r>
      <w:r w:rsidR="000135F8" w:rsidRPr="008E394E">
        <w:rPr>
          <w:rFonts w:ascii="Arial" w:hAnsi="Arial" w:cs="Arial"/>
          <w:i/>
        </w:rPr>
        <w:t xml:space="preserve"> </w:t>
      </w:r>
      <w:r w:rsidRPr="008E394E">
        <w:rPr>
          <w:rFonts w:ascii="Arial" w:hAnsi="Arial" w:cs="Arial"/>
          <w:i/>
        </w:rPr>
        <w:t>MA</w:t>
      </w:r>
      <w:r w:rsidR="000135F8" w:rsidRPr="008E394E">
        <w:rPr>
          <w:rFonts w:ascii="Arial" w:hAnsi="Arial" w:cs="Arial"/>
          <w:i/>
        </w:rPr>
        <w:t xml:space="preserve"> </w:t>
      </w:r>
      <w:r w:rsidRPr="008E394E">
        <w:rPr>
          <w:rFonts w:ascii="Arial" w:hAnsi="Arial" w:cs="Arial"/>
          <w:i/>
        </w:rPr>
        <w:t>01760.</w:t>
      </w:r>
      <w:r w:rsidR="000135F8" w:rsidRPr="008E394E">
        <w:rPr>
          <w:rFonts w:ascii="Arial" w:hAnsi="Arial" w:cs="Arial"/>
          <w:i/>
        </w:rPr>
        <w:t xml:space="preserve"> </w:t>
      </w:r>
      <w:r w:rsidRPr="008E394E">
        <w:rPr>
          <w:rFonts w:ascii="Arial" w:hAnsi="Arial" w:cs="Arial"/>
          <w:i/>
        </w:rPr>
        <w:t>Tel:</w:t>
      </w:r>
      <w:r w:rsidR="000135F8" w:rsidRPr="008E394E">
        <w:rPr>
          <w:rFonts w:ascii="Arial" w:hAnsi="Arial" w:cs="Arial"/>
          <w:i/>
        </w:rPr>
        <w:t xml:space="preserve"> </w:t>
      </w:r>
      <w:r w:rsidRPr="008E394E">
        <w:rPr>
          <w:rFonts w:ascii="Arial" w:hAnsi="Arial" w:cs="Arial"/>
          <w:i/>
        </w:rPr>
        <w:t>(508)</w:t>
      </w:r>
      <w:r w:rsidR="000135F8" w:rsidRPr="008E394E">
        <w:rPr>
          <w:rFonts w:ascii="Arial" w:hAnsi="Arial" w:cs="Arial"/>
          <w:i/>
        </w:rPr>
        <w:t xml:space="preserve"> </w:t>
      </w:r>
      <w:proofErr w:type="gramStart"/>
      <w:r w:rsidRPr="008E394E">
        <w:rPr>
          <w:rFonts w:ascii="Arial" w:hAnsi="Arial" w:cs="Arial"/>
          <w:i/>
        </w:rPr>
        <w:t>652-0900;</w:t>
      </w:r>
      <w:proofErr w:type="gramEnd"/>
      <w:r w:rsidR="000135F8" w:rsidRPr="008E394E">
        <w:rPr>
          <w:rFonts w:ascii="Arial" w:hAnsi="Arial" w:cs="Arial"/>
          <w:i/>
        </w:rPr>
        <w:t xml:space="preserve"> </w:t>
      </w:r>
    </w:p>
    <w:p w14:paraId="6928263E" w14:textId="61D7C077" w:rsidR="007A5647" w:rsidRPr="008E394E" w:rsidRDefault="00000000" w:rsidP="00687FFA">
      <w:pPr>
        <w:spacing w:line="360" w:lineRule="auto"/>
        <w:rPr>
          <w:rFonts w:ascii="Arial" w:hAnsi="Arial" w:cs="Arial"/>
        </w:rPr>
      </w:pPr>
      <w:r w:rsidRPr="008E394E">
        <w:rPr>
          <w:rFonts w:ascii="Arial" w:hAnsi="Arial" w:cs="Arial"/>
          <w:i/>
        </w:rPr>
        <w:t>Web:</w:t>
      </w:r>
      <w:r w:rsidR="000135F8" w:rsidRPr="008E394E">
        <w:rPr>
          <w:rFonts w:ascii="Arial" w:hAnsi="Arial" w:cs="Arial"/>
          <w:i/>
        </w:rPr>
        <w:t xml:space="preserve"> </w:t>
      </w:r>
      <w:hyperlink r:id="rId17" w:history="1">
        <w:r w:rsidR="00560ABE" w:rsidRPr="008E394E">
          <w:rPr>
            <w:rStyle w:val="Hyperlink"/>
            <w:rFonts w:ascii="Arial" w:hAnsi="Arial" w:cs="Arial"/>
            <w:i/>
          </w:rPr>
          <w:t>http://www.genelec.com/</w:t>
        </w:r>
      </w:hyperlink>
      <w:r w:rsidRPr="008E394E">
        <w:rPr>
          <w:rFonts w:ascii="Arial" w:hAnsi="Arial" w:cs="Arial"/>
          <w:i/>
        </w:rPr>
        <w:t>.</w:t>
      </w:r>
    </w:p>
    <w:sectPr w:rsidR="007A5647" w:rsidRPr="008E394E">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1E67"/>
    <w:rsid w:val="000073A0"/>
    <w:rsid w:val="000135F8"/>
    <w:rsid w:val="000301B5"/>
    <w:rsid w:val="00034CC9"/>
    <w:rsid w:val="00051456"/>
    <w:rsid w:val="00065B3A"/>
    <w:rsid w:val="00065EB1"/>
    <w:rsid w:val="000A53FE"/>
    <w:rsid w:val="000B65FB"/>
    <w:rsid w:val="000B7C20"/>
    <w:rsid w:val="000D5EAA"/>
    <w:rsid w:val="000E60BA"/>
    <w:rsid w:val="001069D3"/>
    <w:rsid w:val="0012188E"/>
    <w:rsid w:val="001269EF"/>
    <w:rsid w:val="00133E5A"/>
    <w:rsid w:val="0013491C"/>
    <w:rsid w:val="001468F8"/>
    <w:rsid w:val="001879C7"/>
    <w:rsid w:val="00195BCC"/>
    <w:rsid w:val="001A408B"/>
    <w:rsid w:val="001E2CE5"/>
    <w:rsid w:val="00243868"/>
    <w:rsid w:val="00250BD6"/>
    <w:rsid w:val="002724BB"/>
    <w:rsid w:val="00286D7D"/>
    <w:rsid w:val="002918B0"/>
    <w:rsid w:val="002C4E1E"/>
    <w:rsid w:val="002C63FF"/>
    <w:rsid w:val="002E09E6"/>
    <w:rsid w:val="002F2ECA"/>
    <w:rsid w:val="00335F09"/>
    <w:rsid w:val="00346104"/>
    <w:rsid w:val="003502C1"/>
    <w:rsid w:val="00351F0C"/>
    <w:rsid w:val="00361FA2"/>
    <w:rsid w:val="0039431C"/>
    <w:rsid w:val="003A3122"/>
    <w:rsid w:val="003D224D"/>
    <w:rsid w:val="0040441F"/>
    <w:rsid w:val="0042441C"/>
    <w:rsid w:val="0045179C"/>
    <w:rsid w:val="0045262A"/>
    <w:rsid w:val="00483A41"/>
    <w:rsid w:val="004A2EFB"/>
    <w:rsid w:val="004C41CE"/>
    <w:rsid w:val="004C77DB"/>
    <w:rsid w:val="004D0271"/>
    <w:rsid w:val="004E0181"/>
    <w:rsid w:val="004E4E09"/>
    <w:rsid w:val="004F47B9"/>
    <w:rsid w:val="005447F3"/>
    <w:rsid w:val="00560ABE"/>
    <w:rsid w:val="00571FCE"/>
    <w:rsid w:val="005826F2"/>
    <w:rsid w:val="00593585"/>
    <w:rsid w:val="005A0BAF"/>
    <w:rsid w:val="005A448A"/>
    <w:rsid w:val="00600BD5"/>
    <w:rsid w:val="00654807"/>
    <w:rsid w:val="006708E1"/>
    <w:rsid w:val="00674B9A"/>
    <w:rsid w:val="00680149"/>
    <w:rsid w:val="00687FFA"/>
    <w:rsid w:val="00691DE8"/>
    <w:rsid w:val="006D1FD7"/>
    <w:rsid w:val="00746B22"/>
    <w:rsid w:val="00746F19"/>
    <w:rsid w:val="00747965"/>
    <w:rsid w:val="007646DD"/>
    <w:rsid w:val="007746EB"/>
    <w:rsid w:val="00785E45"/>
    <w:rsid w:val="007927D0"/>
    <w:rsid w:val="007A5647"/>
    <w:rsid w:val="007F51F5"/>
    <w:rsid w:val="007F682A"/>
    <w:rsid w:val="00800B09"/>
    <w:rsid w:val="00802D5C"/>
    <w:rsid w:val="00880B48"/>
    <w:rsid w:val="008B0183"/>
    <w:rsid w:val="008C6B8B"/>
    <w:rsid w:val="008E394E"/>
    <w:rsid w:val="008F4B0F"/>
    <w:rsid w:val="009048B9"/>
    <w:rsid w:val="009472C4"/>
    <w:rsid w:val="009547D4"/>
    <w:rsid w:val="0096308D"/>
    <w:rsid w:val="009670C1"/>
    <w:rsid w:val="009830BE"/>
    <w:rsid w:val="00995EBF"/>
    <w:rsid w:val="009A08AC"/>
    <w:rsid w:val="009E23B2"/>
    <w:rsid w:val="00A0440D"/>
    <w:rsid w:val="00A2733B"/>
    <w:rsid w:val="00A37EDF"/>
    <w:rsid w:val="00A5497E"/>
    <w:rsid w:val="00A635AF"/>
    <w:rsid w:val="00A83B13"/>
    <w:rsid w:val="00A93BBA"/>
    <w:rsid w:val="00AB1B89"/>
    <w:rsid w:val="00AC05E6"/>
    <w:rsid w:val="00AC3A4D"/>
    <w:rsid w:val="00AE5CBE"/>
    <w:rsid w:val="00AE70F8"/>
    <w:rsid w:val="00B013E7"/>
    <w:rsid w:val="00B03B4A"/>
    <w:rsid w:val="00B0632D"/>
    <w:rsid w:val="00B6649C"/>
    <w:rsid w:val="00B83B63"/>
    <w:rsid w:val="00B85F11"/>
    <w:rsid w:val="00B957A1"/>
    <w:rsid w:val="00BD7102"/>
    <w:rsid w:val="00C10467"/>
    <w:rsid w:val="00C31E72"/>
    <w:rsid w:val="00C43F0E"/>
    <w:rsid w:val="00C5023A"/>
    <w:rsid w:val="00C53190"/>
    <w:rsid w:val="00C85DD4"/>
    <w:rsid w:val="00C93F21"/>
    <w:rsid w:val="00CA3D83"/>
    <w:rsid w:val="00CB0136"/>
    <w:rsid w:val="00CF6F85"/>
    <w:rsid w:val="00D04148"/>
    <w:rsid w:val="00D30026"/>
    <w:rsid w:val="00D30FBD"/>
    <w:rsid w:val="00D83A0C"/>
    <w:rsid w:val="00DB41CD"/>
    <w:rsid w:val="00DF7308"/>
    <w:rsid w:val="00E2342E"/>
    <w:rsid w:val="00E65E8D"/>
    <w:rsid w:val="00E77539"/>
    <w:rsid w:val="00E874C9"/>
    <w:rsid w:val="00E9003C"/>
    <w:rsid w:val="00EA74A2"/>
    <w:rsid w:val="00EB0AD6"/>
    <w:rsid w:val="00EB209D"/>
    <w:rsid w:val="00ED64EF"/>
    <w:rsid w:val="00EF3A92"/>
    <w:rsid w:val="00F0744C"/>
    <w:rsid w:val="00F4384F"/>
    <w:rsid w:val="00F472E7"/>
    <w:rsid w:val="00F4743E"/>
    <w:rsid w:val="00F53A07"/>
    <w:rsid w:val="00F71E75"/>
    <w:rsid w:val="00F95790"/>
    <w:rsid w:val="00FA054B"/>
    <w:rsid w:val="00FA58CC"/>
    <w:rsid w:val="00FA5C06"/>
    <w:rsid w:val="00FB40C7"/>
    <w:rsid w:val="00FC51BB"/>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 w:type="character" w:styleId="CommentReference">
    <w:name w:val="annotation reference"/>
    <w:basedOn w:val="DefaultParagraphFont"/>
    <w:uiPriority w:val="99"/>
    <w:semiHidden/>
    <w:unhideWhenUsed/>
    <w:rsid w:val="00FC51BB"/>
    <w:rPr>
      <w:sz w:val="16"/>
      <w:szCs w:val="16"/>
    </w:rPr>
  </w:style>
  <w:style w:type="paragraph" w:styleId="CommentText">
    <w:name w:val="annotation text"/>
    <w:basedOn w:val="Normal"/>
    <w:link w:val="CommentTextChar"/>
    <w:uiPriority w:val="99"/>
    <w:semiHidden/>
    <w:unhideWhenUsed/>
    <w:rsid w:val="00FC51BB"/>
    <w:rPr>
      <w:sz w:val="20"/>
      <w:szCs w:val="20"/>
    </w:rPr>
  </w:style>
  <w:style w:type="character" w:customStyle="1" w:styleId="CommentTextChar">
    <w:name w:val="Comment Text Char"/>
    <w:basedOn w:val="DefaultParagraphFont"/>
    <w:link w:val="CommentText"/>
    <w:uiPriority w:val="99"/>
    <w:semiHidden/>
    <w:rsid w:val="00FC51BB"/>
    <w:rPr>
      <w:sz w:val="20"/>
      <w:szCs w:val="20"/>
    </w:rPr>
  </w:style>
  <w:style w:type="paragraph" w:styleId="CommentSubject">
    <w:name w:val="annotation subject"/>
    <w:basedOn w:val="CommentText"/>
    <w:next w:val="CommentText"/>
    <w:link w:val="CommentSubjectChar"/>
    <w:uiPriority w:val="99"/>
    <w:semiHidden/>
    <w:unhideWhenUsed/>
    <w:rsid w:val="00FC51BB"/>
    <w:rPr>
      <w:b/>
      <w:bCs/>
    </w:rPr>
  </w:style>
  <w:style w:type="character" w:customStyle="1" w:styleId="CommentSubjectChar">
    <w:name w:val="Comment Subject Char"/>
    <w:basedOn w:val="CommentTextChar"/>
    <w:link w:val="CommentSubject"/>
    <w:uiPriority w:val="99"/>
    <w:semiHidden/>
    <w:rsid w:val="00FC5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48802">
      <w:bodyDiv w:val="1"/>
      <w:marLeft w:val="0"/>
      <w:marRight w:val="0"/>
      <w:marTop w:val="0"/>
      <w:marBottom w:val="0"/>
      <w:divBdr>
        <w:top w:val="none" w:sz="0" w:space="0" w:color="auto"/>
        <w:left w:val="none" w:sz="0" w:space="0" w:color="auto"/>
        <w:bottom w:val="none" w:sz="0" w:space="0" w:color="auto"/>
        <w:right w:val="none" w:sz="0" w:space="0" w:color="auto"/>
      </w:divBdr>
      <w:divsChild>
        <w:div w:id="6367975">
          <w:marLeft w:val="0"/>
          <w:marRight w:val="0"/>
          <w:marTop w:val="0"/>
          <w:marBottom w:val="0"/>
          <w:divBdr>
            <w:top w:val="none" w:sz="0" w:space="0" w:color="auto"/>
            <w:left w:val="none" w:sz="0" w:space="0" w:color="auto"/>
            <w:bottom w:val="none" w:sz="0" w:space="0" w:color="auto"/>
            <w:right w:val="none" w:sz="0" w:space="0" w:color="auto"/>
          </w:divBdr>
        </w:div>
        <w:div w:id="128256143">
          <w:marLeft w:val="0"/>
          <w:marRight w:val="0"/>
          <w:marTop w:val="0"/>
          <w:marBottom w:val="0"/>
          <w:divBdr>
            <w:top w:val="none" w:sz="0" w:space="0" w:color="auto"/>
            <w:left w:val="none" w:sz="0" w:space="0" w:color="auto"/>
            <w:bottom w:val="none" w:sz="0" w:space="0" w:color="auto"/>
            <w:right w:val="none" w:sz="0" w:space="0" w:color="auto"/>
          </w:divBdr>
        </w:div>
        <w:div w:id="1406148864">
          <w:marLeft w:val="0"/>
          <w:marRight w:val="0"/>
          <w:marTop w:val="0"/>
          <w:marBottom w:val="0"/>
          <w:divBdr>
            <w:top w:val="none" w:sz="0" w:space="0" w:color="auto"/>
            <w:left w:val="none" w:sz="0" w:space="0" w:color="auto"/>
            <w:bottom w:val="none" w:sz="0" w:space="0" w:color="auto"/>
            <w:right w:val="none" w:sz="0" w:space="0" w:color="auto"/>
          </w:divBdr>
        </w:div>
        <w:div w:id="363560396">
          <w:marLeft w:val="0"/>
          <w:marRight w:val="0"/>
          <w:marTop w:val="0"/>
          <w:marBottom w:val="0"/>
          <w:divBdr>
            <w:top w:val="none" w:sz="0" w:space="0" w:color="auto"/>
            <w:left w:val="none" w:sz="0" w:space="0" w:color="auto"/>
            <w:bottom w:val="none" w:sz="0" w:space="0" w:color="auto"/>
            <w:right w:val="none" w:sz="0" w:space="0" w:color="auto"/>
          </w:divBdr>
        </w:div>
        <w:div w:id="826894312">
          <w:marLeft w:val="0"/>
          <w:marRight w:val="0"/>
          <w:marTop w:val="0"/>
          <w:marBottom w:val="0"/>
          <w:divBdr>
            <w:top w:val="none" w:sz="0" w:space="0" w:color="auto"/>
            <w:left w:val="none" w:sz="0" w:space="0" w:color="auto"/>
            <w:bottom w:val="none" w:sz="0" w:space="0" w:color="auto"/>
            <w:right w:val="none" w:sz="0" w:space="0" w:color="auto"/>
          </w:divBdr>
        </w:div>
        <w:div w:id="1318921391">
          <w:marLeft w:val="0"/>
          <w:marRight w:val="0"/>
          <w:marTop w:val="0"/>
          <w:marBottom w:val="0"/>
          <w:divBdr>
            <w:top w:val="none" w:sz="0" w:space="0" w:color="auto"/>
            <w:left w:val="none" w:sz="0" w:space="0" w:color="auto"/>
            <w:bottom w:val="none" w:sz="0" w:space="0" w:color="auto"/>
            <w:right w:val="none" w:sz="0" w:space="0" w:color="auto"/>
          </w:divBdr>
        </w:div>
        <w:div w:id="1459570682">
          <w:marLeft w:val="0"/>
          <w:marRight w:val="0"/>
          <w:marTop w:val="0"/>
          <w:marBottom w:val="0"/>
          <w:divBdr>
            <w:top w:val="none" w:sz="0" w:space="0" w:color="auto"/>
            <w:left w:val="none" w:sz="0" w:space="0" w:color="auto"/>
            <w:bottom w:val="none" w:sz="0" w:space="0" w:color="auto"/>
            <w:right w:val="none" w:sz="0" w:space="0" w:color="auto"/>
          </w:divBdr>
        </w:div>
        <w:div w:id="1475902608">
          <w:marLeft w:val="0"/>
          <w:marRight w:val="0"/>
          <w:marTop w:val="0"/>
          <w:marBottom w:val="0"/>
          <w:divBdr>
            <w:top w:val="none" w:sz="0" w:space="0" w:color="auto"/>
            <w:left w:val="none" w:sz="0" w:space="0" w:color="auto"/>
            <w:bottom w:val="none" w:sz="0" w:space="0" w:color="auto"/>
            <w:right w:val="none" w:sz="0" w:space="0" w:color="auto"/>
          </w:divBdr>
        </w:div>
        <w:div w:id="1371343433">
          <w:marLeft w:val="0"/>
          <w:marRight w:val="0"/>
          <w:marTop w:val="0"/>
          <w:marBottom w:val="0"/>
          <w:divBdr>
            <w:top w:val="none" w:sz="0" w:space="0" w:color="auto"/>
            <w:left w:val="none" w:sz="0" w:space="0" w:color="auto"/>
            <w:bottom w:val="none" w:sz="0" w:space="0" w:color="auto"/>
            <w:right w:val="none" w:sz="0" w:space="0" w:color="auto"/>
          </w:divBdr>
        </w:div>
        <w:div w:id="665596461">
          <w:marLeft w:val="0"/>
          <w:marRight w:val="0"/>
          <w:marTop w:val="0"/>
          <w:marBottom w:val="0"/>
          <w:divBdr>
            <w:top w:val="none" w:sz="0" w:space="0" w:color="auto"/>
            <w:left w:val="none" w:sz="0" w:space="0" w:color="auto"/>
            <w:bottom w:val="none" w:sz="0" w:space="0" w:color="auto"/>
            <w:right w:val="none" w:sz="0" w:space="0" w:color="auto"/>
          </w:divBdr>
        </w:div>
        <w:div w:id="2074035459">
          <w:marLeft w:val="0"/>
          <w:marRight w:val="0"/>
          <w:marTop w:val="0"/>
          <w:marBottom w:val="0"/>
          <w:divBdr>
            <w:top w:val="none" w:sz="0" w:space="0" w:color="auto"/>
            <w:left w:val="none" w:sz="0" w:space="0" w:color="auto"/>
            <w:bottom w:val="none" w:sz="0" w:space="0" w:color="auto"/>
            <w:right w:val="none" w:sz="0" w:space="0" w:color="auto"/>
          </w:divBdr>
        </w:div>
      </w:divsChild>
    </w:div>
    <w:div w:id="336343913">
      <w:bodyDiv w:val="1"/>
      <w:marLeft w:val="0"/>
      <w:marRight w:val="0"/>
      <w:marTop w:val="0"/>
      <w:marBottom w:val="0"/>
      <w:divBdr>
        <w:top w:val="none" w:sz="0" w:space="0" w:color="auto"/>
        <w:left w:val="none" w:sz="0" w:space="0" w:color="auto"/>
        <w:bottom w:val="none" w:sz="0" w:space="0" w:color="auto"/>
        <w:right w:val="none" w:sz="0" w:space="0" w:color="auto"/>
      </w:divBdr>
    </w:div>
    <w:div w:id="1892424444">
      <w:bodyDiv w:val="1"/>
      <w:marLeft w:val="0"/>
      <w:marRight w:val="0"/>
      <w:marTop w:val="0"/>
      <w:marBottom w:val="0"/>
      <w:divBdr>
        <w:top w:val="none" w:sz="0" w:space="0" w:color="auto"/>
        <w:left w:val="none" w:sz="0" w:space="0" w:color="auto"/>
        <w:bottom w:val="none" w:sz="0" w:space="0" w:color="auto"/>
        <w:right w:val="none" w:sz="0" w:space="0" w:color="auto"/>
      </w:divBdr>
      <w:divsChild>
        <w:div w:id="1987855838">
          <w:marLeft w:val="0"/>
          <w:marRight w:val="0"/>
          <w:marTop w:val="0"/>
          <w:marBottom w:val="0"/>
          <w:divBdr>
            <w:top w:val="none" w:sz="0" w:space="0" w:color="auto"/>
            <w:left w:val="none" w:sz="0" w:space="0" w:color="auto"/>
            <w:bottom w:val="none" w:sz="0" w:space="0" w:color="auto"/>
            <w:right w:val="none" w:sz="0" w:space="0" w:color="auto"/>
          </w:divBdr>
        </w:div>
        <w:div w:id="1843541702">
          <w:marLeft w:val="0"/>
          <w:marRight w:val="0"/>
          <w:marTop w:val="0"/>
          <w:marBottom w:val="0"/>
          <w:divBdr>
            <w:top w:val="none" w:sz="0" w:space="0" w:color="auto"/>
            <w:left w:val="none" w:sz="0" w:space="0" w:color="auto"/>
            <w:bottom w:val="none" w:sz="0" w:space="0" w:color="auto"/>
            <w:right w:val="none" w:sz="0" w:space="0" w:color="auto"/>
          </w:divBdr>
        </w:div>
        <w:div w:id="1795712732">
          <w:marLeft w:val="0"/>
          <w:marRight w:val="0"/>
          <w:marTop w:val="0"/>
          <w:marBottom w:val="0"/>
          <w:divBdr>
            <w:top w:val="none" w:sz="0" w:space="0" w:color="auto"/>
            <w:left w:val="none" w:sz="0" w:space="0" w:color="auto"/>
            <w:bottom w:val="none" w:sz="0" w:space="0" w:color="auto"/>
            <w:right w:val="none" w:sz="0" w:space="0" w:color="auto"/>
          </w:divBdr>
        </w:div>
        <w:div w:id="515266293">
          <w:marLeft w:val="0"/>
          <w:marRight w:val="0"/>
          <w:marTop w:val="0"/>
          <w:marBottom w:val="0"/>
          <w:divBdr>
            <w:top w:val="none" w:sz="0" w:space="0" w:color="auto"/>
            <w:left w:val="none" w:sz="0" w:space="0" w:color="auto"/>
            <w:bottom w:val="none" w:sz="0" w:space="0" w:color="auto"/>
            <w:right w:val="none" w:sz="0" w:space="0" w:color="auto"/>
          </w:divBdr>
        </w:div>
        <w:div w:id="432669177">
          <w:marLeft w:val="0"/>
          <w:marRight w:val="0"/>
          <w:marTop w:val="0"/>
          <w:marBottom w:val="0"/>
          <w:divBdr>
            <w:top w:val="none" w:sz="0" w:space="0" w:color="auto"/>
            <w:left w:val="none" w:sz="0" w:space="0" w:color="auto"/>
            <w:bottom w:val="none" w:sz="0" w:space="0" w:color="auto"/>
            <w:right w:val="none" w:sz="0" w:space="0" w:color="auto"/>
          </w:divBdr>
        </w:div>
        <w:div w:id="970867402">
          <w:marLeft w:val="0"/>
          <w:marRight w:val="0"/>
          <w:marTop w:val="0"/>
          <w:marBottom w:val="0"/>
          <w:divBdr>
            <w:top w:val="none" w:sz="0" w:space="0" w:color="auto"/>
            <w:left w:val="none" w:sz="0" w:space="0" w:color="auto"/>
            <w:bottom w:val="none" w:sz="0" w:space="0" w:color="auto"/>
            <w:right w:val="none" w:sz="0" w:space="0" w:color="auto"/>
          </w:divBdr>
        </w:div>
        <w:div w:id="1561987656">
          <w:marLeft w:val="0"/>
          <w:marRight w:val="0"/>
          <w:marTop w:val="0"/>
          <w:marBottom w:val="0"/>
          <w:divBdr>
            <w:top w:val="none" w:sz="0" w:space="0" w:color="auto"/>
            <w:left w:val="none" w:sz="0" w:space="0" w:color="auto"/>
            <w:bottom w:val="none" w:sz="0" w:space="0" w:color="auto"/>
            <w:right w:val="none" w:sz="0" w:space="0" w:color="auto"/>
          </w:divBdr>
        </w:div>
        <w:div w:id="2087069791">
          <w:marLeft w:val="0"/>
          <w:marRight w:val="0"/>
          <w:marTop w:val="0"/>
          <w:marBottom w:val="0"/>
          <w:divBdr>
            <w:top w:val="none" w:sz="0" w:space="0" w:color="auto"/>
            <w:left w:val="none" w:sz="0" w:space="0" w:color="auto"/>
            <w:bottom w:val="none" w:sz="0" w:space="0" w:color="auto"/>
            <w:right w:val="none" w:sz="0" w:space="0" w:color="auto"/>
          </w:divBdr>
        </w:div>
        <w:div w:id="1304309935">
          <w:marLeft w:val="0"/>
          <w:marRight w:val="0"/>
          <w:marTop w:val="0"/>
          <w:marBottom w:val="0"/>
          <w:divBdr>
            <w:top w:val="none" w:sz="0" w:space="0" w:color="auto"/>
            <w:left w:val="none" w:sz="0" w:space="0" w:color="auto"/>
            <w:bottom w:val="none" w:sz="0" w:space="0" w:color="auto"/>
            <w:right w:val="none" w:sz="0" w:space="0" w:color="auto"/>
          </w:divBdr>
        </w:div>
        <w:div w:id="1313096586">
          <w:marLeft w:val="0"/>
          <w:marRight w:val="0"/>
          <w:marTop w:val="0"/>
          <w:marBottom w:val="0"/>
          <w:divBdr>
            <w:top w:val="none" w:sz="0" w:space="0" w:color="auto"/>
            <w:left w:val="none" w:sz="0" w:space="0" w:color="auto"/>
            <w:bottom w:val="none" w:sz="0" w:space="0" w:color="auto"/>
            <w:right w:val="none" w:sz="0" w:space="0" w:color="auto"/>
          </w:divBdr>
        </w:div>
        <w:div w:id="756438051">
          <w:marLeft w:val="0"/>
          <w:marRight w:val="0"/>
          <w:marTop w:val="0"/>
          <w:marBottom w:val="0"/>
          <w:divBdr>
            <w:top w:val="none" w:sz="0" w:space="0" w:color="auto"/>
            <w:left w:val="none" w:sz="0" w:space="0" w:color="auto"/>
            <w:bottom w:val="none" w:sz="0" w:space="0" w:color="auto"/>
            <w:right w:val="none" w:sz="0" w:space="0" w:color="auto"/>
          </w:divBdr>
        </w:div>
      </w:divsChild>
    </w:div>
    <w:div w:id="213844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sam-studio-monitors-subwoofers" TargetMode="External"/><Relationship Id="rId13" Type="http://schemas.openxmlformats.org/officeDocument/2006/relationships/hyperlink" Target="https://www.linkedin.com/company/genelec-o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elec.com/glm" TargetMode="External"/><Relationship Id="rId12" Type="http://schemas.openxmlformats.org/officeDocument/2006/relationships/hyperlink" Target="https://www.facebook.com/Genelec" TargetMode="External"/><Relationship Id="rId17" Type="http://schemas.openxmlformats.org/officeDocument/2006/relationships/hyperlink" Target="http://www.genelec.com/" TargetMode="External"/><Relationship Id="rId2" Type="http://schemas.openxmlformats.org/officeDocument/2006/relationships/styles" Target="styles.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genelec.com/9320a" TargetMode="External"/><Relationship Id="rId11" Type="http://schemas.openxmlformats.org/officeDocument/2006/relationships/hyperlink" Target="http://www.genelec.com" TargetMode="External"/><Relationship Id="rId5" Type="http://schemas.openxmlformats.org/officeDocument/2006/relationships/hyperlink" Target="https://www.genelec.com/unio" TargetMode="External"/><Relationship Id="rId15" Type="http://schemas.openxmlformats.org/officeDocument/2006/relationships/hyperlink" Target="https://x.com/Genelec" TargetMode="External"/><Relationship Id="rId10" Type="http://schemas.openxmlformats.org/officeDocument/2006/relationships/hyperlink" Target="https://my.genele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elec.com/aural-id"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25</cp:revision>
  <dcterms:created xsi:type="dcterms:W3CDTF">2024-04-10T18:06:00Z</dcterms:created>
  <dcterms:modified xsi:type="dcterms:W3CDTF">2024-10-02T21:20:00Z</dcterms:modified>
</cp:coreProperties>
</file>